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C554B3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2D27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торгов </w:t>
      </w:r>
      <w:r w:rsidR="001E0AE8" w:rsidRPr="001E0AE8">
        <w:rPr>
          <w:sz w:val="24"/>
          <w:szCs w:val="24"/>
        </w:rPr>
        <w:t>конкурсный управляющий Общества с ограниченной ответственностью «Строительно-монтажное управление № 4 Метростроя» (ИНН 7701569006, ОГРН 1047796901811, адрес местонахождения: 105094, г. Москва, Набер</w:t>
      </w:r>
      <w:r w:rsidR="001E0AE8">
        <w:rPr>
          <w:sz w:val="24"/>
          <w:szCs w:val="24"/>
        </w:rPr>
        <w:t>ежная Семеновская, д.1/4, стр.2</w:t>
      </w:r>
      <w:r w:rsidR="001E0AE8" w:rsidRPr="001E0AE8">
        <w:rPr>
          <w:sz w:val="24"/>
          <w:szCs w:val="24"/>
        </w:rPr>
        <w:t>, далее - Должник)</w:t>
      </w:r>
      <w:r w:rsidRPr="001E0AE8">
        <w:rPr>
          <w:sz w:val="24"/>
          <w:szCs w:val="24"/>
        </w:rPr>
        <w:t>,</w:t>
      </w:r>
      <w:r w:rsidRPr="002D2787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proofErr w:type="spellStart"/>
      <w:r w:rsidR="001E0AE8">
        <w:rPr>
          <w:sz w:val="24"/>
          <w:szCs w:val="24"/>
        </w:rPr>
        <w:t>Ляпиной</w:t>
      </w:r>
      <w:proofErr w:type="spellEnd"/>
      <w:r w:rsidR="001E0AE8">
        <w:rPr>
          <w:sz w:val="24"/>
          <w:szCs w:val="24"/>
        </w:rPr>
        <w:t xml:space="preserve"> А.И</w:t>
      </w:r>
      <w:r w:rsidRPr="002D2787">
        <w:rPr>
          <w:sz w:val="24"/>
          <w:szCs w:val="24"/>
        </w:rPr>
        <w:t>.,  действующ</w:t>
      </w:r>
      <w:r w:rsidR="001E0AE8">
        <w:rPr>
          <w:sz w:val="24"/>
          <w:szCs w:val="24"/>
        </w:rPr>
        <w:t>ей</w:t>
      </w:r>
      <w:r w:rsidRPr="002D2787">
        <w:rPr>
          <w:sz w:val="24"/>
          <w:szCs w:val="24"/>
        </w:rPr>
        <w:t xml:space="preserve"> на основании </w:t>
      </w:r>
      <w:r w:rsidR="001E0AE8" w:rsidRPr="001E0AE8">
        <w:rPr>
          <w:sz w:val="24"/>
          <w:szCs w:val="24"/>
        </w:rPr>
        <w:t>Решения Арбитражного суда города Москвы от 05.02.2019г. (резолютивная часть) по делу № А40-117578/17-74-179 «Б»,</w:t>
      </w:r>
      <w:r w:rsidR="00AF0F44">
        <w:rPr>
          <w:sz w:val="24"/>
          <w:szCs w:val="24"/>
        </w:rPr>
        <w:t xml:space="preserve">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2D2787" w:rsidRDefault="00AF0F44" w:rsidP="001E0AE8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>, а Организатор торгов принимает задаток на текущий счет</w:t>
      </w:r>
      <w:r w:rsidR="002D2787">
        <w:rPr>
          <w:sz w:val="24"/>
          <w:szCs w:val="24"/>
        </w:rPr>
        <w:t>: -</w:t>
      </w:r>
      <w:r w:rsidRPr="00DC15D7">
        <w:rPr>
          <w:sz w:val="24"/>
          <w:szCs w:val="24"/>
        </w:rPr>
        <w:t xml:space="preserve"> </w:t>
      </w:r>
      <w:r w:rsidR="001E0AE8" w:rsidRPr="001E0AE8">
        <w:rPr>
          <w:sz w:val="24"/>
          <w:szCs w:val="24"/>
        </w:rPr>
        <w:t>ООО "СМУ-4 Метростроя" ИНН 7701569006,р/с 40702810638000192730, открыт в ПАО «</w:t>
      </w:r>
      <w:proofErr w:type="spellStart"/>
      <w:r w:rsidR="001E0AE8" w:rsidRPr="001E0AE8">
        <w:rPr>
          <w:sz w:val="24"/>
          <w:szCs w:val="24"/>
        </w:rPr>
        <w:t>Сбербанк»,к</w:t>
      </w:r>
      <w:proofErr w:type="spellEnd"/>
      <w:r w:rsidR="001E0AE8" w:rsidRPr="001E0AE8">
        <w:rPr>
          <w:sz w:val="24"/>
          <w:szCs w:val="24"/>
        </w:rPr>
        <w:t>/с 30101810400000000225,БИК 044525225</w:t>
      </w:r>
      <w:r w:rsidRPr="002D2787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1E0AE8" w:rsidRPr="001E0AE8">
        <w:rPr>
          <w:szCs w:val="24"/>
        </w:rPr>
        <w:t>ООО "СМУ-4 Метростроя"</w:t>
      </w:r>
      <w:r w:rsidR="000730BD"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с даты </w:t>
      </w:r>
      <w:r w:rsidR="009F4BA0">
        <w:rPr>
          <w:szCs w:val="24"/>
        </w:rPr>
        <w:t>подписания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3.3 </w:t>
      </w:r>
      <w:r w:rsidRPr="004C365E">
        <w:rPr>
          <w:szCs w:val="24"/>
        </w:rPr>
        <w:t xml:space="preserve">В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 w:rsidP="002D27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2D2787" w:rsidRDefault="002D278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2D2787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 </w:t>
            </w:r>
            <w:r w:rsidR="001E0AE8" w:rsidRPr="001E0AE8">
              <w:rPr>
                <w:b/>
                <w:sz w:val="24"/>
                <w:szCs w:val="24"/>
              </w:rPr>
              <w:t>ООО "СМУ-4 Метростроя"</w:t>
            </w:r>
          </w:p>
          <w:p w:rsidR="001E0AE8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 xml:space="preserve">ИНН 7701569006, </w:t>
            </w:r>
          </w:p>
          <w:p w:rsidR="001E0AE8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 xml:space="preserve">ОГРН 1047796901811, </w:t>
            </w:r>
          </w:p>
          <w:p w:rsidR="002F0C66" w:rsidRPr="002F0C66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>адрес местонахождения: 105094, г. Москва, Набережная Семеновская, д.1/4, стр.2</w:t>
            </w:r>
          </w:p>
          <w:p w:rsidR="001E0AE8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 xml:space="preserve">р/с 40702810638000192730, </w:t>
            </w:r>
          </w:p>
          <w:p w:rsidR="001E0AE8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>открыт в ПАО «Сбербанк»,</w:t>
            </w:r>
          </w:p>
          <w:p w:rsidR="001E0AE8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>к/с 30101810400000000225,</w:t>
            </w:r>
          </w:p>
          <w:p w:rsidR="007E55AE" w:rsidRDefault="001E0AE8" w:rsidP="001E0AE8">
            <w:pPr>
              <w:tabs>
                <w:tab w:val="left" w:pos="6351"/>
              </w:tabs>
              <w:rPr>
                <w:sz w:val="24"/>
                <w:szCs w:val="24"/>
              </w:rPr>
            </w:pPr>
            <w:r w:rsidRPr="001E0AE8">
              <w:rPr>
                <w:sz w:val="24"/>
                <w:szCs w:val="24"/>
              </w:rPr>
              <w:t>БИК 044525225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Pr="008B56E1" w:rsidRDefault="00AF0F44" w:rsidP="001E0AE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proofErr w:type="spellStart"/>
            <w:r w:rsidR="001E0AE8">
              <w:rPr>
                <w:sz w:val="24"/>
                <w:szCs w:val="24"/>
              </w:rPr>
              <w:t>Ляпина</w:t>
            </w:r>
            <w:proofErr w:type="spellEnd"/>
            <w:r w:rsidR="001E0AE8">
              <w:rPr>
                <w:sz w:val="24"/>
                <w:szCs w:val="24"/>
              </w:rPr>
              <w:t xml:space="preserve"> А.И</w:t>
            </w:r>
            <w:bookmarkStart w:id="0" w:name="_GoBack"/>
            <w:bookmarkEnd w:id="0"/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1E0AE8">
      <w:pgSz w:w="11906" w:h="16838"/>
      <w:pgMar w:top="113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0443CD"/>
    <w:rsid w:val="000730BD"/>
    <w:rsid w:val="00145A6C"/>
    <w:rsid w:val="001C1D41"/>
    <w:rsid w:val="001E0AE8"/>
    <w:rsid w:val="002359F3"/>
    <w:rsid w:val="00286393"/>
    <w:rsid w:val="002D2787"/>
    <w:rsid w:val="002D73AE"/>
    <w:rsid w:val="002F0C66"/>
    <w:rsid w:val="00383DCC"/>
    <w:rsid w:val="00436A2D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9F5008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54B3"/>
    <w:rsid w:val="00C87295"/>
    <w:rsid w:val="00D4389C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6FF5"/>
  <w15:docId w15:val="{06328CAB-0BEE-4C4E-A7E1-3DBDC82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2</cp:revision>
  <cp:lastPrinted>2011-06-30T07:21:00Z</cp:lastPrinted>
  <dcterms:created xsi:type="dcterms:W3CDTF">2020-11-24T13:55:00Z</dcterms:created>
  <dcterms:modified xsi:type="dcterms:W3CDTF">2020-11-24T13:55:00Z</dcterms:modified>
</cp:coreProperties>
</file>