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080" w:rsidRPr="00685B42" w:rsidRDefault="00EA5080" w:rsidP="00EA508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85B42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EA5080" w:rsidRPr="00685B42" w:rsidRDefault="00EA5080" w:rsidP="00EA508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85B42">
        <w:rPr>
          <w:rFonts w:ascii="Times New Roman" w:hAnsi="Times New Roman"/>
          <w:sz w:val="24"/>
          <w:szCs w:val="24"/>
        </w:rPr>
        <w:t xml:space="preserve">г. </w:t>
      </w:r>
      <w:r w:rsidR="00346241" w:rsidRPr="00685B42">
        <w:rPr>
          <w:rFonts w:ascii="Times New Roman" w:hAnsi="Times New Roman"/>
          <w:noProof/>
          <w:sz w:val="24"/>
          <w:szCs w:val="24"/>
        </w:rPr>
        <w:t>Красноярск</w:t>
      </w:r>
      <w:r w:rsidRPr="00685B42">
        <w:rPr>
          <w:rFonts w:ascii="Times New Roman" w:hAnsi="Times New Roman"/>
          <w:sz w:val="24"/>
          <w:szCs w:val="24"/>
        </w:rPr>
        <w:t xml:space="preserve">                                               </w:t>
      </w:r>
      <w:r w:rsidR="00346241" w:rsidRPr="00685B42">
        <w:rPr>
          <w:rFonts w:ascii="Times New Roman" w:hAnsi="Times New Roman"/>
          <w:sz w:val="24"/>
          <w:szCs w:val="24"/>
        </w:rPr>
        <w:t xml:space="preserve">                 </w:t>
      </w:r>
      <w:r w:rsidR="003A217B" w:rsidRPr="00685B42">
        <w:rPr>
          <w:rFonts w:ascii="Times New Roman" w:hAnsi="Times New Roman"/>
          <w:sz w:val="24"/>
          <w:szCs w:val="24"/>
        </w:rPr>
        <w:t xml:space="preserve">                           </w:t>
      </w:r>
      <w:r w:rsidR="00346241" w:rsidRPr="00685B42">
        <w:rPr>
          <w:rFonts w:ascii="Times New Roman" w:hAnsi="Times New Roman"/>
          <w:sz w:val="24"/>
          <w:szCs w:val="24"/>
        </w:rPr>
        <w:t xml:space="preserve"> </w:t>
      </w:r>
      <w:r w:rsidR="003A217B" w:rsidRPr="00685B42">
        <w:rPr>
          <w:rFonts w:ascii="Times New Roman" w:hAnsi="Times New Roman"/>
          <w:noProof/>
          <w:sz w:val="24"/>
          <w:szCs w:val="24"/>
        </w:rPr>
        <w:t>«__» _________</w:t>
      </w:r>
      <w:r w:rsidR="00A17997">
        <w:rPr>
          <w:rFonts w:ascii="Times New Roman" w:hAnsi="Times New Roman"/>
          <w:noProof/>
          <w:sz w:val="24"/>
          <w:szCs w:val="24"/>
        </w:rPr>
        <w:t xml:space="preserve"> 20</w:t>
      </w:r>
      <w:r w:rsidR="001919D3">
        <w:rPr>
          <w:rFonts w:ascii="Times New Roman" w:hAnsi="Times New Roman"/>
          <w:noProof/>
          <w:sz w:val="24"/>
          <w:szCs w:val="24"/>
        </w:rPr>
        <w:t>20</w:t>
      </w:r>
      <w:r w:rsidR="00FF7781">
        <w:rPr>
          <w:rFonts w:ascii="Times New Roman" w:hAnsi="Times New Roman"/>
          <w:noProof/>
          <w:sz w:val="24"/>
          <w:szCs w:val="24"/>
        </w:rPr>
        <w:t xml:space="preserve"> </w:t>
      </w:r>
      <w:r w:rsidR="00C742C5" w:rsidRPr="00685B42">
        <w:rPr>
          <w:rFonts w:ascii="Times New Roman" w:hAnsi="Times New Roman"/>
          <w:noProof/>
          <w:sz w:val="24"/>
          <w:szCs w:val="24"/>
        </w:rPr>
        <w:t>г.</w:t>
      </w:r>
    </w:p>
    <w:p w:rsidR="00EA5080" w:rsidRPr="00685B42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85B42" w:rsidRDefault="002A4B35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5B42">
        <w:rPr>
          <w:rFonts w:ascii="Times New Roman" w:hAnsi="Times New Roman"/>
          <w:sz w:val="24"/>
          <w:szCs w:val="24"/>
        </w:rPr>
        <w:t xml:space="preserve">____________________________________________________________, </w:t>
      </w:r>
      <w:r w:rsidR="000B41D2" w:rsidRPr="00685B42">
        <w:rPr>
          <w:rFonts w:ascii="Times New Roman" w:hAnsi="Times New Roman"/>
          <w:sz w:val="24"/>
          <w:szCs w:val="24"/>
        </w:rPr>
        <w:t>именуемый</w:t>
      </w:r>
      <w:r w:rsidR="00EA5080" w:rsidRPr="00685B42">
        <w:rPr>
          <w:rFonts w:ascii="Times New Roman" w:hAnsi="Times New Roman"/>
          <w:sz w:val="24"/>
          <w:szCs w:val="24"/>
        </w:rPr>
        <w:t xml:space="preserve"> в дальнейшем «Продавец», </w:t>
      </w:r>
      <w:r w:rsidR="003A217B" w:rsidRPr="00685B42">
        <w:rPr>
          <w:rFonts w:ascii="Times New Roman" w:hAnsi="Times New Roman"/>
          <w:sz w:val="24"/>
          <w:szCs w:val="24"/>
        </w:rPr>
        <w:t xml:space="preserve">в лице финансового управляющего </w:t>
      </w:r>
      <w:r w:rsidR="007F1952" w:rsidRPr="00685B42">
        <w:rPr>
          <w:rFonts w:ascii="Times New Roman" w:hAnsi="Times New Roman"/>
          <w:noProof/>
          <w:sz w:val="24"/>
          <w:szCs w:val="24"/>
        </w:rPr>
        <w:t>Кириллова Владислава Юрьевича</w:t>
      </w:r>
      <w:r w:rsidR="00EA5080" w:rsidRPr="00685B42">
        <w:rPr>
          <w:rFonts w:ascii="Times New Roman" w:hAnsi="Times New Roman"/>
          <w:sz w:val="24"/>
          <w:szCs w:val="24"/>
        </w:rPr>
        <w:t xml:space="preserve">, </w:t>
      </w:r>
      <w:r w:rsidR="007F1952" w:rsidRPr="00685B42">
        <w:rPr>
          <w:rFonts w:ascii="Times New Roman" w:hAnsi="Times New Roman"/>
          <w:noProof/>
          <w:sz w:val="24"/>
          <w:szCs w:val="24"/>
        </w:rPr>
        <w:t>действующего</w:t>
      </w:r>
      <w:r w:rsidR="00C742C5" w:rsidRPr="00685B42">
        <w:rPr>
          <w:rFonts w:ascii="Times New Roman" w:hAnsi="Times New Roman"/>
          <w:noProof/>
          <w:sz w:val="24"/>
          <w:szCs w:val="24"/>
        </w:rPr>
        <w:t xml:space="preserve"> на основании решения Арбитражного суда </w:t>
      </w:r>
      <w:r w:rsidR="003A217B" w:rsidRPr="00685B42">
        <w:rPr>
          <w:rFonts w:ascii="Times New Roman" w:hAnsi="Times New Roman"/>
          <w:noProof/>
          <w:sz w:val="24"/>
          <w:szCs w:val="24"/>
        </w:rPr>
        <w:t>Красноярского края от</w:t>
      </w:r>
      <w:r w:rsidR="00EA5080" w:rsidRPr="00685B42">
        <w:rPr>
          <w:rFonts w:ascii="Times New Roman" w:hAnsi="Times New Roman"/>
          <w:sz w:val="24"/>
          <w:szCs w:val="24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85B42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85B42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685B42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A5080" w:rsidRPr="00685B42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5B42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Имущество):_</w:t>
      </w:r>
      <w:r w:rsidR="002A4B35" w:rsidRPr="00685B42">
        <w:rPr>
          <w:rFonts w:ascii="Times New Roman" w:hAnsi="Times New Roman"/>
          <w:sz w:val="24"/>
          <w:szCs w:val="24"/>
        </w:rPr>
        <w:t>__________________________</w:t>
      </w:r>
      <w:r w:rsidRPr="00685B42">
        <w:rPr>
          <w:rFonts w:ascii="Times New Roman" w:hAnsi="Times New Roman"/>
          <w:sz w:val="24"/>
          <w:szCs w:val="24"/>
        </w:rPr>
        <w:t>______.</w:t>
      </w:r>
    </w:p>
    <w:p w:rsidR="00EA5080" w:rsidRPr="00685B42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5B42">
        <w:rPr>
          <w:rFonts w:ascii="Times New Roman" w:hAnsi="Times New Roman"/>
          <w:sz w:val="24"/>
          <w:szCs w:val="24"/>
        </w:rPr>
        <w:t xml:space="preserve">Продавец гарантирует, что указанное в п. 1.1. настоящего договора Имущество </w:t>
      </w:r>
      <w:r w:rsidRPr="00685B42">
        <w:rPr>
          <w:rFonts w:ascii="Times New Roman" w:hAnsi="Times New Roman"/>
          <w:bCs/>
          <w:sz w:val="24"/>
          <w:szCs w:val="24"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EA5080" w:rsidRPr="00685B42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A5080" w:rsidRPr="00685B42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85B42">
        <w:rPr>
          <w:rFonts w:ascii="Times New Roman" w:hAnsi="Times New Roman"/>
          <w:b/>
          <w:sz w:val="24"/>
          <w:szCs w:val="24"/>
        </w:rPr>
        <w:t>Права и обязанности Сторон</w:t>
      </w:r>
    </w:p>
    <w:p w:rsidR="00EA5080" w:rsidRPr="00685B42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5B42">
        <w:rPr>
          <w:rFonts w:ascii="Times New Roman" w:hAnsi="Times New Roman"/>
          <w:sz w:val="24"/>
          <w:szCs w:val="24"/>
        </w:rPr>
        <w:t>2.1. Продавец обязан:</w:t>
      </w:r>
    </w:p>
    <w:p w:rsidR="00EA5080" w:rsidRPr="00685B42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5B42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EA5080" w:rsidRPr="00685B42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5B42">
        <w:rPr>
          <w:rFonts w:ascii="Times New Roman" w:hAnsi="Times New Roman"/>
          <w:sz w:val="24"/>
          <w:szCs w:val="24"/>
        </w:rPr>
        <w:t>2.1.2. Передать Покупателю Имущество по акту в срок, установленный п. 4.2. настоящего договора.</w:t>
      </w:r>
    </w:p>
    <w:p w:rsidR="00EA5080" w:rsidRPr="00685B42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5B42">
        <w:rPr>
          <w:rFonts w:ascii="Times New Roman" w:hAnsi="Times New Roman"/>
          <w:sz w:val="24"/>
          <w:szCs w:val="24"/>
        </w:rPr>
        <w:t>2.2. Покупатель обязан:</w:t>
      </w:r>
    </w:p>
    <w:p w:rsidR="00EA5080" w:rsidRPr="00685B42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5B42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5B42">
        <w:rPr>
          <w:rFonts w:ascii="Times New Roman" w:hAnsi="Times New Roman"/>
          <w:sz w:val="24"/>
          <w:szCs w:val="24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16E7F" w:rsidRPr="00685B42" w:rsidRDefault="00816E7F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Pr="006B62C1">
        <w:rPr>
          <w:rFonts w:ascii="Times New Roman" w:hAnsi="Times New Roman"/>
          <w:sz w:val="24"/>
          <w:szCs w:val="24"/>
        </w:rPr>
        <w:t xml:space="preserve"> расходы по государственной регистрации</w:t>
      </w:r>
      <w:r>
        <w:rPr>
          <w:rFonts w:ascii="Times New Roman" w:hAnsi="Times New Roman"/>
          <w:sz w:val="24"/>
          <w:szCs w:val="24"/>
        </w:rPr>
        <w:t xml:space="preserve"> и нотариальным расходам</w:t>
      </w:r>
      <w:r w:rsidRPr="006B62C1">
        <w:rPr>
          <w:rFonts w:ascii="Times New Roman" w:hAnsi="Times New Roman"/>
          <w:sz w:val="24"/>
          <w:szCs w:val="24"/>
        </w:rPr>
        <w:t xml:space="preserve"> перехода права собственности на</w:t>
      </w:r>
      <w:r>
        <w:rPr>
          <w:rFonts w:ascii="Times New Roman" w:hAnsi="Times New Roman"/>
          <w:sz w:val="24"/>
          <w:szCs w:val="24"/>
        </w:rPr>
        <w:t xml:space="preserve"> долю в праве на не</w:t>
      </w:r>
      <w:r w:rsidRPr="006B62C1">
        <w:rPr>
          <w:rFonts w:ascii="Times New Roman" w:hAnsi="Times New Roman"/>
          <w:sz w:val="24"/>
          <w:szCs w:val="24"/>
        </w:rPr>
        <w:t>движимое Имущество несет Покупатель.</w:t>
      </w:r>
    </w:p>
    <w:p w:rsidR="00EA5080" w:rsidRPr="00685B42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85B42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85B42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EA5080" w:rsidRPr="00685B42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5B42">
        <w:rPr>
          <w:rFonts w:ascii="Times New Roman" w:hAnsi="Times New Roman"/>
          <w:sz w:val="24"/>
          <w:szCs w:val="24"/>
        </w:rPr>
        <w:t>3.1. Общая стоимость Имущества составляет ________ (______________) руб. __ коп.</w:t>
      </w:r>
    </w:p>
    <w:p w:rsidR="00816E7F" w:rsidRDefault="00EA5080" w:rsidP="00816E7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5B42">
        <w:rPr>
          <w:rFonts w:ascii="Times New Roman" w:hAnsi="Times New Roman"/>
          <w:sz w:val="24"/>
          <w:szCs w:val="24"/>
        </w:rPr>
        <w:t>3.</w:t>
      </w:r>
      <w:r w:rsidR="00346241" w:rsidRPr="00685B42">
        <w:rPr>
          <w:rFonts w:ascii="Times New Roman" w:hAnsi="Times New Roman"/>
          <w:sz w:val="24"/>
          <w:szCs w:val="24"/>
        </w:rPr>
        <w:t>2</w:t>
      </w:r>
      <w:r w:rsidRPr="00685B42">
        <w:rPr>
          <w:rFonts w:ascii="Times New Roman" w:hAnsi="Times New Roman"/>
          <w:sz w:val="24"/>
          <w:szCs w:val="24"/>
        </w:rPr>
        <w:t xml:space="preserve">. Покупатель должен уплатить _____________ (______) руб. ___ коп., в течение </w:t>
      </w:r>
      <w:r w:rsidR="00346241" w:rsidRPr="00685B42">
        <w:rPr>
          <w:rFonts w:ascii="Times New Roman" w:hAnsi="Times New Roman"/>
          <w:sz w:val="24"/>
          <w:szCs w:val="24"/>
        </w:rPr>
        <w:t>____</w:t>
      </w:r>
      <w:r w:rsidRPr="00685B42">
        <w:rPr>
          <w:rFonts w:ascii="Times New Roman" w:hAnsi="Times New Roman"/>
          <w:sz w:val="24"/>
          <w:szCs w:val="24"/>
        </w:rPr>
        <w:t xml:space="preserve"> дней со дня подписания настоящего договора. Оплата производится на расчетный счет Продавца, указанный </w:t>
      </w:r>
      <w:r w:rsidR="00816E7F">
        <w:rPr>
          <w:rFonts w:ascii="Times New Roman" w:hAnsi="Times New Roman"/>
          <w:sz w:val="24"/>
          <w:szCs w:val="24"/>
        </w:rPr>
        <w:t>в разделе 7 настоящего договора.</w:t>
      </w:r>
    </w:p>
    <w:p w:rsidR="00EA5080" w:rsidRPr="00685B42" w:rsidRDefault="00816E7F" w:rsidP="00816E7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 Р</w:t>
      </w:r>
      <w:r w:rsidRPr="006B62C1">
        <w:rPr>
          <w:rFonts w:ascii="Times New Roman" w:hAnsi="Times New Roman"/>
          <w:sz w:val="24"/>
          <w:szCs w:val="24"/>
        </w:rPr>
        <w:t>асходы по государственной регистрации</w:t>
      </w:r>
      <w:r>
        <w:rPr>
          <w:rFonts w:ascii="Times New Roman" w:hAnsi="Times New Roman"/>
          <w:sz w:val="24"/>
          <w:szCs w:val="24"/>
        </w:rPr>
        <w:t xml:space="preserve"> и иные расходы, связанные с переходом прав</w:t>
      </w:r>
      <w:r w:rsidRPr="006B62C1">
        <w:rPr>
          <w:rFonts w:ascii="Times New Roman" w:hAnsi="Times New Roman"/>
          <w:sz w:val="24"/>
          <w:szCs w:val="24"/>
        </w:rPr>
        <w:t xml:space="preserve"> собственности </w:t>
      </w:r>
      <w:r>
        <w:rPr>
          <w:rFonts w:ascii="Times New Roman" w:hAnsi="Times New Roman"/>
          <w:sz w:val="24"/>
          <w:szCs w:val="24"/>
        </w:rPr>
        <w:t>на не</w:t>
      </w:r>
      <w:r w:rsidRPr="006B62C1">
        <w:rPr>
          <w:rFonts w:ascii="Times New Roman" w:hAnsi="Times New Roman"/>
          <w:sz w:val="24"/>
          <w:szCs w:val="24"/>
        </w:rPr>
        <w:t>движимое Имущес</w:t>
      </w:r>
      <w:r>
        <w:rPr>
          <w:rFonts w:ascii="Times New Roman" w:hAnsi="Times New Roman"/>
          <w:sz w:val="24"/>
          <w:szCs w:val="24"/>
        </w:rPr>
        <w:t xml:space="preserve">тво, </w:t>
      </w:r>
      <w:r w:rsidRPr="006B62C1">
        <w:rPr>
          <w:rFonts w:ascii="Times New Roman" w:hAnsi="Times New Roman"/>
          <w:sz w:val="24"/>
          <w:szCs w:val="24"/>
        </w:rPr>
        <w:t>несет Покупатель.</w:t>
      </w:r>
    </w:p>
    <w:p w:rsidR="00EA5080" w:rsidRPr="00685B42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A5080" w:rsidRPr="00685B42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85B42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EA5080" w:rsidRPr="00685B42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5B42">
        <w:rPr>
          <w:rFonts w:ascii="Times New Roman" w:hAnsi="Times New Roman"/>
          <w:sz w:val="24"/>
          <w:szCs w:val="24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685B42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5B42">
        <w:rPr>
          <w:rFonts w:ascii="Times New Roman" w:hAnsi="Times New Roman"/>
          <w:sz w:val="24"/>
          <w:szCs w:val="24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Pr="00685B42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5B42">
        <w:rPr>
          <w:rFonts w:ascii="Times New Roman" w:hAnsi="Times New Roman"/>
          <w:sz w:val="24"/>
          <w:szCs w:val="24"/>
        </w:rPr>
        <w:t xml:space="preserve">4.3. Передача Имущества должна быть осуществлена в течение </w:t>
      </w:r>
      <w:r w:rsidR="00346241" w:rsidRPr="00685B42">
        <w:rPr>
          <w:rFonts w:ascii="Times New Roman" w:hAnsi="Times New Roman"/>
          <w:sz w:val="24"/>
          <w:szCs w:val="24"/>
        </w:rPr>
        <w:t>___</w:t>
      </w:r>
      <w:r w:rsidRPr="00685B42">
        <w:rPr>
          <w:rFonts w:ascii="Times New Roman" w:hAnsi="Times New Roman"/>
          <w:sz w:val="24"/>
          <w:szCs w:val="24"/>
        </w:rPr>
        <w:t xml:space="preserve"> рабочих дней со дня его полной оплаты, согласно раздела 3 настоящего договора.</w:t>
      </w:r>
    </w:p>
    <w:p w:rsidR="00EA5080" w:rsidRPr="00685B42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5B42">
        <w:rPr>
          <w:rFonts w:ascii="Times New Roman" w:hAnsi="Times New Roman"/>
          <w:sz w:val="24"/>
          <w:szCs w:val="24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 w:rsidR="00EA5080" w:rsidRPr="00685B42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A5080" w:rsidRPr="00685B42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85B42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EA5080" w:rsidRPr="00685B42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5B42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685B42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5B42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Pr="00685B42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5B42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Pr="00685B42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EA5080" w:rsidRPr="00685B42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85B42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A5080" w:rsidRPr="00685B42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5B42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EA5080" w:rsidRPr="00685B42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5B42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:rsidR="00EA5080" w:rsidRPr="00685B42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5B42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:rsidR="00EA5080" w:rsidRPr="00685B42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685B42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Pr="00685B42">
        <w:rPr>
          <w:rFonts w:ascii="Times New Roman" w:hAnsi="Times New Roman"/>
          <w:i/>
          <w:sz w:val="24"/>
          <w:szCs w:val="24"/>
        </w:rPr>
        <w:t>Суде, рассматривающем дело о банкротстве.</w:t>
      </w:r>
    </w:p>
    <w:p w:rsidR="00EA5080" w:rsidRPr="00685B42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5B42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685B42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685B42">
        <w:rPr>
          <w:rFonts w:ascii="Times New Roman" w:hAnsi="Times New Roman"/>
          <w:sz w:val="24"/>
          <w:szCs w:val="24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685B42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  <w:sz w:val="24"/>
          <w:szCs w:val="24"/>
        </w:rPr>
      </w:pPr>
    </w:p>
    <w:p w:rsidR="00EA5080" w:rsidRPr="00685B42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85B42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4860"/>
        <w:gridCol w:w="4575"/>
      </w:tblGrid>
      <w:tr w:rsidR="00EA5080" w:rsidRPr="00685B42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685B42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B42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685B42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B42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EA5080" w:rsidRPr="00685B42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685B42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A5080" w:rsidRPr="00685B42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685B42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A5080" w:rsidRPr="00685B42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685B42" w:rsidRDefault="00C742C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B4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 управляющий</w:t>
            </w:r>
          </w:p>
          <w:p w:rsidR="00EA5080" w:rsidRPr="00685B42" w:rsidRDefault="00EA5080" w:rsidP="007F19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B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7F1952" w:rsidRPr="00685B4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В.Ю. Кириллов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685B42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A5080" w:rsidRPr="00685B42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A5080" w:rsidRPr="00685B42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685B42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A5080" w:rsidRPr="00685B42" w:rsidRDefault="00EA5080" w:rsidP="00EA5080">
      <w:pPr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46241" w:rsidRPr="00685B42" w:rsidRDefault="00346241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46241" w:rsidRPr="00685B42" w:rsidRDefault="00346241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46241" w:rsidRPr="00685B42" w:rsidRDefault="00346241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46241" w:rsidRPr="00685B42" w:rsidRDefault="00346241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F1952" w:rsidRPr="00685B42" w:rsidRDefault="007F19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F1952" w:rsidRPr="00685B42" w:rsidRDefault="007F19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F1952" w:rsidRPr="00685B42" w:rsidRDefault="007F19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F1952" w:rsidRPr="00685B42" w:rsidRDefault="007F19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F1952" w:rsidRPr="00685B42" w:rsidRDefault="007F19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7F1952" w:rsidRPr="00685B42" w:rsidRDefault="007F19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3A217B" w:rsidRPr="00685B42" w:rsidRDefault="003A217B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685B42" w:rsidRDefault="00EA5080" w:rsidP="00685B4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85B42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АКТ ПРИЁМА-ПЕРЕДАЧИ</w:t>
      </w:r>
    </w:p>
    <w:p w:rsidR="00EA5080" w:rsidRPr="00685B42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EA5080" w:rsidRPr="00685B42" w:rsidRDefault="00EA5080" w:rsidP="00EA508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85B42">
        <w:rPr>
          <w:rFonts w:ascii="Times New Roman" w:hAnsi="Times New Roman"/>
          <w:sz w:val="24"/>
          <w:szCs w:val="24"/>
        </w:rPr>
        <w:t xml:space="preserve">г. </w:t>
      </w:r>
      <w:r w:rsidR="00346241" w:rsidRPr="00685B42">
        <w:rPr>
          <w:rFonts w:ascii="Times New Roman" w:hAnsi="Times New Roman"/>
          <w:noProof/>
          <w:sz w:val="24"/>
          <w:szCs w:val="24"/>
        </w:rPr>
        <w:t xml:space="preserve">Красноярск                                                 </w:t>
      </w:r>
      <w:r w:rsidRPr="00685B42">
        <w:rPr>
          <w:rFonts w:ascii="Times New Roman" w:hAnsi="Times New Roman"/>
          <w:sz w:val="24"/>
          <w:szCs w:val="24"/>
        </w:rPr>
        <w:t xml:space="preserve">             </w:t>
      </w:r>
      <w:r w:rsidR="003A217B" w:rsidRPr="00685B42">
        <w:rPr>
          <w:rFonts w:ascii="Times New Roman" w:hAnsi="Times New Roman"/>
          <w:sz w:val="24"/>
          <w:szCs w:val="24"/>
        </w:rPr>
        <w:t xml:space="preserve">                       </w:t>
      </w:r>
      <w:r w:rsidRPr="00685B42">
        <w:rPr>
          <w:rFonts w:ascii="Times New Roman" w:hAnsi="Times New Roman"/>
          <w:sz w:val="24"/>
          <w:szCs w:val="24"/>
        </w:rPr>
        <w:t xml:space="preserve">     </w:t>
      </w:r>
      <w:r w:rsidR="003A217B" w:rsidRPr="00685B42">
        <w:rPr>
          <w:rFonts w:ascii="Times New Roman" w:hAnsi="Times New Roman"/>
          <w:noProof/>
          <w:sz w:val="24"/>
          <w:szCs w:val="24"/>
        </w:rPr>
        <w:t>«__</w:t>
      </w:r>
      <w:r w:rsidR="00C742C5" w:rsidRPr="00685B42">
        <w:rPr>
          <w:rFonts w:ascii="Times New Roman" w:hAnsi="Times New Roman"/>
          <w:noProof/>
          <w:sz w:val="24"/>
          <w:szCs w:val="24"/>
        </w:rPr>
        <w:t xml:space="preserve">» </w:t>
      </w:r>
      <w:r w:rsidR="003A217B" w:rsidRPr="00685B42">
        <w:rPr>
          <w:rFonts w:ascii="Times New Roman" w:hAnsi="Times New Roman"/>
          <w:noProof/>
          <w:sz w:val="24"/>
          <w:szCs w:val="24"/>
        </w:rPr>
        <w:t>___________</w:t>
      </w:r>
      <w:r w:rsidR="00FF7781">
        <w:rPr>
          <w:rFonts w:ascii="Times New Roman" w:hAnsi="Times New Roman"/>
          <w:noProof/>
          <w:sz w:val="24"/>
          <w:szCs w:val="24"/>
        </w:rPr>
        <w:t>20</w:t>
      </w:r>
      <w:r w:rsidR="001B2919">
        <w:rPr>
          <w:rFonts w:ascii="Times New Roman" w:hAnsi="Times New Roman"/>
          <w:noProof/>
          <w:sz w:val="24"/>
          <w:szCs w:val="24"/>
        </w:rPr>
        <w:t>20</w:t>
      </w:r>
      <w:r w:rsidR="00C742C5" w:rsidRPr="00685B42">
        <w:rPr>
          <w:rFonts w:ascii="Times New Roman" w:hAnsi="Times New Roman"/>
          <w:noProof/>
          <w:sz w:val="24"/>
          <w:szCs w:val="24"/>
        </w:rPr>
        <w:t>г.</w:t>
      </w:r>
    </w:p>
    <w:p w:rsidR="00EA5080" w:rsidRPr="00685B42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85B42" w:rsidRDefault="000B41D2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5B42">
        <w:rPr>
          <w:rFonts w:ascii="Times New Roman" w:hAnsi="Times New Roman"/>
          <w:sz w:val="24"/>
          <w:szCs w:val="24"/>
        </w:rPr>
        <w:t>, именуемый</w:t>
      </w:r>
      <w:r w:rsidR="003A217B" w:rsidRPr="00685B42">
        <w:rPr>
          <w:rFonts w:ascii="Times New Roman" w:hAnsi="Times New Roman"/>
          <w:sz w:val="24"/>
          <w:szCs w:val="24"/>
        </w:rPr>
        <w:t xml:space="preserve"> в дальнейшем «Продавец», в лице финансового управляющего </w:t>
      </w:r>
      <w:r w:rsidR="003A217B" w:rsidRPr="00685B42">
        <w:rPr>
          <w:rFonts w:ascii="Times New Roman" w:hAnsi="Times New Roman"/>
          <w:noProof/>
          <w:sz w:val="24"/>
          <w:szCs w:val="24"/>
        </w:rPr>
        <w:t>Кириллова Владислава Юрьевича</w:t>
      </w:r>
      <w:r w:rsidR="003A217B" w:rsidRPr="00685B42">
        <w:rPr>
          <w:rFonts w:ascii="Times New Roman" w:hAnsi="Times New Roman"/>
          <w:sz w:val="24"/>
          <w:szCs w:val="24"/>
        </w:rPr>
        <w:t xml:space="preserve">, </w:t>
      </w:r>
      <w:r w:rsidR="003A217B" w:rsidRPr="00685B42">
        <w:rPr>
          <w:rFonts w:ascii="Times New Roman" w:hAnsi="Times New Roman"/>
          <w:noProof/>
          <w:sz w:val="24"/>
          <w:szCs w:val="24"/>
        </w:rPr>
        <w:t>действующего на основании решения Арбитражного суда Красноярского края от</w:t>
      </w:r>
      <w:r w:rsidR="003A217B" w:rsidRPr="00685B42">
        <w:rPr>
          <w:rFonts w:ascii="Times New Roman" w:hAnsi="Times New Roman"/>
          <w:sz w:val="24"/>
          <w:szCs w:val="24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7F1952" w:rsidRPr="00685B42">
        <w:rPr>
          <w:rFonts w:ascii="Times New Roman" w:hAnsi="Times New Roman"/>
          <w:sz w:val="24"/>
          <w:szCs w:val="24"/>
        </w:rPr>
        <w:t xml:space="preserve">составили настоящий акт </w:t>
      </w:r>
      <w:r w:rsidR="00EA5080" w:rsidRPr="00685B42">
        <w:rPr>
          <w:rFonts w:ascii="Times New Roman" w:hAnsi="Times New Roman"/>
          <w:sz w:val="24"/>
          <w:szCs w:val="24"/>
        </w:rPr>
        <w:t>о нижеследующем:</w:t>
      </w:r>
    </w:p>
    <w:p w:rsidR="00EA5080" w:rsidRPr="00685B42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EA5080" w:rsidRPr="00685B42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5B42">
        <w:rPr>
          <w:rFonts w:ascii="Times New Roman" w:eastAsia="Times New Roman" w:hAnsi="Times New Roman"/>
          <w:sz w:val="24"/>
          <w:szCs w:val="24"/>
          <w:lang w:eastAsia="ru-RU"/>
        </w:rPr>
        <w:t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_________________________________.</w:t>
      </w:r>
    </w:p>
    <w:p w:rsidR="00EA5080" w:rsidRPr="00685B42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5B42">
        <w:rPr>
          <w:rFonts w:ascii="Times New Roman" w:eastAsia="Times New Roman" w:hAnsi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EA5080" w:rsidRPr="00685B42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5B42">
        <w:rPr>
          <w:rFonts w:ascii="Times New Roman" w:eastAsia="Times New Roman" w:hAnsi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685B42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5B42">
        <w:rPr>
          <w:rFonts w:ascii="Times New Roman" w:eastAsia="Times New Roman" w:hAnsi="Times New Roman"/>
          <w:sz w:val="24"/>
          <w:szCs w:val="24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EA5080" w:rsidRPr="00685B42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/>
      </w:tblPr>
      <w:tblGrid>
        <w:gridCol w:w="4860"/>
        <w:gridCol w:w="4575"/>
      </w:tblGrid>
      <w:tr w:rsidR="007F1952" w:rsidRPr="00685B42" w:rsidTr="007F1952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1952" w:rsidRPr="00685B42" w:rsidRDefault="007F1952" w:rsidP="007F19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B42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1952" w:rsidRPr="00685B42" w:rsidRDefault="007F1952" w:rsidP="007F19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B42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7F1952" w:rsidRPr="00685B42" w:rsidTr="007F1952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1952" w:rsidRPr="00685B42" w:rsidRDefault="007F1952" w:rsidP="007F19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1952" w:rsidRPr="00685B42" w:rsidRDefault="007F1952" w:rsidP="007F19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F1952" w:rsidRPr="00685B42" w:rsidTr="007F1952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1952" w:rsidRPr="00685B42" w:rsidRDefault="007F1952" w:rsidP="007F19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B4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 управляющий</w:t>
            </w:r>
          </w:p>
          <w:p w:rsidR="007F1952" w:rsidRPr="00685B42" w:rsidRDefault="007F1952" w:rsidP="007F19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85B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Pr="00685B4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В.Ю. Кириллов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F1952" w:rsidRPr="00685B42" w:rsidRDefault="007F1952" w:rsidP="007F19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7F1952" w:rsidRPr="00685B42" w:rsidRDefault="007F1952" w:rsidP="007F195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685B42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A5080" w:rsidRPr="00685B42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85B42" w:rsidRDefault="00EA5080" w:rsidP="00EA5080">
      <w:pPr>
        <w:rPr>
          <w:sz w:val="24"/>
          <w:szCs w:val="24"/>
        </w:rPr>
      </w:pPr>
    </w:p>
    <w:p w:rsidR="00CE4B37" w:rsidRPr="00685B42" w:rsidRDefault="00CE4B37">
      <w:pPr>
        <w:rPr>
          <w:sz w:val="24"/>
          <w:szCs w:val="24"/>
        </w:rPr>
      </w:pPr>
    </w:p>
    <w:sectPr w:rsidR="00CE4B37" w:rsidRPr="00685B4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2103" w:rsidRDefault="00992103" w:rsidP="004F2DEE">
      <w:pPr>
        <w:spacing w:after="0" w:line="240" w:lineRule="auto"/>
      </w:pPr>
      <w:r>
        <w:separator/>
      </w:r>
    </w:p>
  </w:endnote>
  <w:endnote w:type="continuationSeparator" w:id="1">
    <w:p w:rsidR="00992103" w:rsidRDefault="00992103" w:rsidP="004F2D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2103" w:rsidRDefault="00992103" w:rsidP="004F2DEE">
      <w:pPr>
        <w:spacing w:after="0" w:line="240" w:lineRule="auto"/>
      </w:pPr>
      <w:r>
        <w:separator/>
      </w:r>
    </w:p>
  </w:footnote>
  <w:footnote w:type="continuationSeparator" w:id="1">
    <w:p w:rsidR="00992103" w:rsidRDefault="00992103" w:rsidP="004F2D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DEE" w:rsidRPr="004F2DEE" w:rsidRDefault="004F2DEE" w:rsidP="004F2DEE">
    <w:pPr>
      <w:pStyle w:val="a4"/>
      <w:jc w:val="right"/>
      <w:rPr>
        <w:rFonts w:ascii="Times New Roman" w:hAnsi="Times New Roman"/>
        <w:b/>
        <w:sz w:val="24"/>
        <w:szCs w:val="24"/>
      </w:rPr>
    </w:pPr>
    <w:r w:rsidRPr="00014FA9">
      <w:rPr>
        <w:rFonts w:ascii="Times New Roman" w:hAnsi="Times New Roman"/>
        <w:b/>
        <w:sz w:val="24"/>
        <w:szCs w:val="24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87269"/>
    <w:rsid w:val="0007403E"/>
    <w:rsid w:val="00081981"/>
    <w:rsid w:val="000B41D2"/>
    <w:rsid w:val="00106842"/>
    <w:rsid w:val="0010756F"/>
    <w:rsid w:val="001919D3"/>
    <w:rsid w:val="001B2919"/>
    <w:rsid w:val="0023545D"/>
    <w:rsid w:val="002A4B35"/>
    <w:rsid w:val="00346241"/>
    <w:rsid w:val="003A217B"/>
    <w:rsid w:val="0046686D"/>
    <w:rsid w:val="0049059C"/>
    <w:rsid w:val="004F2DEE"/>
    <w:rsid w:val="0057643B"/>
    <w:rsid w:val="00614239"/>
    <w:rsid w:val="00633086"/>
    <w:rsid w:val="00685B42"/>
    <w:rsid w:val="006C0BDC"/>
    <w:rsid w:val="006C1EAD"/>
    <w:rsid w:val="0077716A"/>
    <w:rsid w:val="007F1952"/>
    <w:rsid w:val="00803A5A"/>
    <w:rsid w:val="00816E7F"/>
    <w:rsid w:val="00876554"/>
    <w:rsid w:val="008A4210"/>
    <w:rsid w:val="008C3FF4"/>
    <w:rsid w:val="008C49EB"/>
    <w:rsid w:val="009174A2"/>
    <w:rsid w:val="00987269"/>
    <w:rsid w:val="00992103"/>
    <w:rsid w:val="009F402A"/>
    <w:rsid w:val="00A17997"/>
    <w:rsid w:val="00A663B3"/>
    <w:rsid w:val="00A918A9"/>
    <w:rsid w:val="00AB5424"/>
    <w:rsid w:val="00B46D6F"/>
    <w:rsid w:val="00B61900"/>
    <w:rsid w:val="00B73E04"/>
    <w:rsid w:val="00C653A0"/>
    <w:rsid w:val="00C742C5"/>
    <w:rsid w:val="00CC67ED"/>
    <w:rsid w:val="00CE4B37"/>
    <w:rsid w:val="00D554D6"/>
    <w:rsid w:val="00EA5080"/>
    <w:rsid w:val="00EB49A8"/>
    <w:rsid w:val="00FF77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F2DEE"/>
    <w:pPr>
      <w:tabs>
        <w:tab w:val="center" w:pos="4677"/>
        <w:tab w:val="right" w:pos="9355"/>
      </w:tabs>
    </w:pPr>
    <w:rPr>
      <w:lang/>
    </w:rPr>
  </w:style>
  <w:style w:type="character" w:customStyle="1" w:styleId="a5">
    <w:name w:val="Верхний колонтитул Знак"/>
    <w:link w:val="a4"/>
    <w:uiPriority w:val="99"/>
    <w:rsid w:val="004F2DEE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4F2DEE"/>
    <w:pPr>
      <w:tabs>
        <w:tab w:val="center" w:pos="4677"/>
        <w:tab w:val="right" w:pos="9355"/>
      </w:tabs>
    </w:pPr>
    <w:rPr>
      <w:lang/>
    </w:rPr>
  </w:style>
  <w:style w:type="character" w:customStyle="1" w:styleId="a7">
    <w:name w:val="Нижний колонтитул Знак"/>
    <w:link w:val="a6"/>
    <w:uiPriority w:val="99"/>
    <w:rsid w:val="004F2DEE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893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2020-09-09T06:46:00Z</dcterms:created>
  <dcterms:modified xsi:type="dcterms:W3CDTF">2020-09-09T06:47:00Z</dcterms:modified>
</cp:coreProperties>
</file>