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4F6" w14:textId="5C975AC1" w:rsidR="0022103C" w:rsidRPr="00AA66BC" w:rsidRDefault="00C40784" w:rsidP="00AA66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A66BC">
        <w:rPr>
          <w:rFonts w:ascii="Times New Roman" w:hAnsi="Times New Roman" w:cs="Times New Roman"/>
          <w:b/>
          <w:bCs/>
        </w:rPr>
        <w:t>Извещение</w:t>
      </w:r>
      <w:r w:rsidR="0022103C" w:rsidRPr="00AA66BC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82232B" w:rsidRPr="00AA66BC">
        <w:rPr>
          <w:rFonts w:ascii="Times New Roman" w:hAnsi="Times New Roman" w:cs="Times New Roman"/>
          <w:b/>
          <w:bCs/>
        </w:rPr>
        <w:t>их</w:t>
      </w:r>
      <w:r w:rsidR="0022103C" w:rsidRPr="00AA66BC">
        <w:rPr>
          <w:rFonts w:ascii="Times New Roman" w:hAnsi="Times New Roman" w:cs="Times New Roman"/>
          <w:b/>
          <w:bCs/>
        </w:rPr>
        <w:t xml:space="preserve"> ПАО Сбербанк </w:t>
      </w:r>
      <w:r w:rsidR="0082232B" w:rsidRPr="00AA66BC">
        <w:rPr>
          <w:rFonts w:ascii="Times New Roman" w:hAnsi="Times New Roman" w:cs="Times New Roman"/>
          <w:b/>
          <w:bCs/>
        </w:rPr>
        <w:t>земельных участков</w:t>
      </w:r>
      <w:r w:rsidR="0022103C" w:rsidRPr="00AA66BC">
        <w:rPr>
          <w:rFonts w:ascii="Times New Roman" w:hAnsi="Times New Roman" w:cs="Times New Roman"/>
          <w:b/>
          <w:bCs/>
        </w:rPr>
        <w:t>, расположенн</w:t>
      </w:r>
      <w:r w:rsidR="0082232B" w:rsidRPr="00AA66BC">
        <w:rPr>
          <w:rFonts w:ascii="Times New Roman" w:hAnsi="Times New Roman" w:cs="Times New Roman"/>
          <w:b/>
          <w:bCs/>
        </w:rPr>
        <w:t>ых</w:t>
      </w:r>
      <w:r w:rsidR="0022103C" w:rsidRPr="00AA66BC">
        <w:rPr>
          <w:rFonts w:ascii="Times New Roman" w:hAnsi="Times New Roman" w:cs="Times New Roman"/>
          <w:b/>
          <w:bCs/>
        </w:rPr>
        <w:t xml:space="preserve"> в </w:t>
      </w:r>
      <w:r w:rsidR="00F00F5D" w:rsidRPr="00AA66BC">
        <w:rPr>
          <w:rFonts w:ascii="Times New Roman" w:hAnsi="Times New Roman" w:cs="Times New Roman"/>
          <w:b/>
          <w:bCs/>
        </w:rPr>
        <w:br/>
      </w:r>
      <w:r w:rsidR="0082232B" w:rsidRPr="00AA66BC">
        <w:rPr>
          <w:rStyle w:val="FontStyle23"/>
          <w:b/>
          <w:bCs/>
        </w:rPr>
        <w:t>Московской области</w:t>
      </w:r>
    </w:p>
    <w:p w14:paraId="17D5C74F" w14:textId="714AA4A7" w:rsidR="009D3884" w:rsidRPr="00AA66BC" w:rsidRDefault="009D3884" w:rsidP="008B2E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AA66BC">
        <w:rPr>
          <w:rFonts w:ascii="Times New Roman" w:hAnsi="Times New Roman" w:cs="Times New Roman"/>
        </w:rPr>
        <w:t>Сыромятническая</w:t>
      </w:r>
      <w:proofErr w:type="spellEnd"/>
      <w:r w:rsidRPr="00AA66BC">
        <w:rPr>
          <w:rFonts w:ascii="Times New Roman" w:hAnsi="Times New Roman" w:cs="Times New Roman"/>
        </w:rPr>
        <w:t xml:space="preserve"> </w:t>
      </w:r>
      <w:proofErr w:type="spellStart"/>
      <w:r w:rsidRPr="00AA66BC">
        <w:rPr>
          <w:rFonts w:ascii="Times New Roman" w:hAnsi="Times New Roman" w:cs="Times New Roman"/>
        </w:rPr>
        <w:t>Ниж</w:t>
      </w:r>
      <w:proofErr w:type="spellEnd"/>
      <w:r w:rsidRPr="00AA66BC">
        <w:rPr>
          <w:rFonts w:ascii="Times New Roman" w:hAnsi="Times New Roman" w:cs="Times New Roman"/>
        </w:rPr>
        <w:t xml:space="preserve">., д. 11, корп. Б, эт.7, пом. I, оф.13; ИНН 7709910588, ОГРН 1127746673669, https://www.kort.ru/, </w:t>
      </w:r>
      <w:proofErr w:type="spellStart"/>
      <w:r w:rsidRPr="00AA66BC">
        <w:rPr>
          <w:rFonts w:ascii="Times New Roman" w:hAnsi="Times New Roman" w:cs="Times New Roman"/>
        </w:rPr>
        <w:t>e-mail</w:t>
      </w:r>
      <w:proofErr w:type="spellEnd"/>
      <w:r w:rsidRPr="00AA66BC">
        <w:rPr>
          <w:rFonts w:ascii="Times New Roman" w:hAnsi="Times New Roman" w:cs="Times New Roman"/>
        </w:rPr>
        <w:t xml:space="preserve">: </w:t>
      </w:r>
      <w:r w:rsidRPr="00AA66BC">
        <w:rPr>
          <w:rFonts w:ascii="Times New Roman" w:hAnsi="Times New Roman" w:cs="Times New Roman"/>
          <w:lang w:val="en-US"/>
        </w:rPr>
        <w:t>info</w:t>
      </w:r>
      <w:r w:rsidRPr="00AA66BC">
        <w:rPr>
          <w:rFonts w:ascii="Times New Roman" w:hAnsi="Times New Roman" w:cs="Times New Roman"/>
        </w:rPr>
        <w:t>@kor</w:t>
      </w:r>
      <w:r w:rsidRPr="00AA66BC">
        <w:rPr>
          <w:rFonts w:ascii="Times New Roman" w:hAnsi="Times New Roman" w:cs="Times New Roman"/>
          <w:lang w:val="en-US"/>
        </w:rPr>
        <w:t>t</w:t>
      </w:r>
      <w:r w:rsidRPr="00AA66BC">
        <w:rPr>
          <w:rFonts w:ascii="Times New Roman" w:hAnsi="Times New Roman" w:cs="Times New Roman"/>
        </w:rPr>
        <w:t>.</w:t>
      </w:r>
      <w:proofErr w:type="spellStart"/>
      <w:r w:rsidRPr="00AA66BC">
        <w:rPr>
          <w:rFonts w:ascii="Times New Roman" w:hAnsi="Times New Roman" w:cs="Times New Roman"/>
        </w:rPr>
        <w:t>ru</w:t>
      </w:r>
      <w:proofErr w:type="spellEnd"/>
      <w:r w:rsidRPr="00AA66BC">
        <w:rPr>
          <w:rFonts w:ascii="Times New Roman" w:hAnsi="Times New Roman" w:cs="Times New Roman"/>
        </w:rPr>
        <w:t xml:space="preserve">, </w:t>
      </w:r>
      <w:r w:rsidRPr="00AA66BC">
        <w:rPr>
          <w:rFonts w:ascii="Times New Roman" w:hAnsi="Times New Roman" w:cs="Times New Roman"/>
        </w:rPr>
        <w:br/>
        <w:t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повышения начальной цены («английский» аукцион).</w:t>
      </w:r>
    </w:p>
    <w:p w14:paraId="5C18631A" w14:textId="1708DF55" w:rsidR="009D3884" w:rsidRPr="00AA66BC" w:rsidRDefault="009D3884" w:rsidP="008B2E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Продавец </w:t>
      </w:r>
      <w:r w:rsidR="008B2ED4">
        <w:rPr>
          <w:rFonts w:ascii="Times New Roman" w:hAnsi="Times New Roman" w:cs="Times New Roman"/>
        </w:rPr>
        <w:t>–</w:t>
      </w:r>
      <w:r w:rsidRPr="00AA66BC">
        <w:rPr>
          <w:rFonts w:ascii="Times New Roman" w:hAnsi="Times New Roman" w:cs="Times New Roman"/>
        </w:rPr>
        <w:t xml:space="preserve"> </w:t>
      </w:r>
      <w:r w:rsidR="00E76B6B" w:rsidRPr="00064FF3">
        <w:rPr>
          <w:rFonts w:ascii="Times New Roman" w:hAnsi="Times New Roman" w:cs="Times New Roman"/>
          <w:color w:val="000000"/>
        </w:rPr>
        <w:t>ПАО Сбербанк</w:t>
      </w:r>
      <w:r w:rsidRPr="00AA66B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1B54EFFD" w14:textId="7CFF4B09" w:rsidR="009D3884" w:rsidRPr="00AA66BC" w:rsidRDefault="009D3884" w:rsidP="008B2ED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4D4D4D"/>
          <w:sz w:val="22"/>
          <w:szCs w:val="22"/>
        </w:rPr>
      </w:pPr>
      <w:r w:rsidRPr="00AA66BC">
        <w:rPr>
          <w:sz w:val="22"/>
          <w:szCs w:val="22"/>
        </w:rPr>
        <w:t xml:space="preserve">Торги проводятся в электронной форме на электронной площадке </w:t>
      </w:r>
      <w:r w:rsidR="00087655" w:rsidRPr="00AA66BC">
        <w:rPr>
          <w:sz w:val="22"/>
          <w:szCs w:val="22"/>
        </w:rPr>
        <w:t>«Электронные системы Поволжья»</w:t>
      </w:r>
      <w:r w:rsidRPr="00AA66BC">
        <w:rPr>
          <w:sz w:val="22"/>
          <w:szCs w:val="22"/>
        </w:rPr>
        <w:t xml:space="preserve"> (</w:t>
      </w:r>
      <w:r w:rsidR="00087655" w:rsidRPr="00AA66BC">
        <w:rPr>
          <w:sz w:val="22"/>
          <w:szCs w:val="22"/>
        </w:rPr>
        <w:t>ООО «Электронные системы Поволжья»</w:t>
      </w:r>
      <w:r w:rsidRPr="00AA66BC">
        <w:rPr>
          <w:sz w:val="22"/>
          <w:szCs w:val="22"/>
        </w:rPr>
        <w:t xml:space="preserve">, </w:t>
      </w:r>
      <w:r w:rsidR="00087655" w:rsidRPr="00AA66BC">
        <w:rPr>
          <w:sz w:val="22"/>
          <w:szCs w:val="22"/>
        </w:rPr>
        <w:t>зарегистрировано в едином государственном реестре юридических лиц 17 ноября 2010 года за номером ОГРН 1105262010193, 603089 Нижний Новгород, ул. Полтавская, 32</w:t>
      </w:r>
      <w:r w:rsidRPr="00AA66BC">
        <w:rPr>
          <w:sz w:val="22"/>
          <w:szCs w:val="22"/>
        </w:rPr>
        <w:t xml:space="preserve">, тел.: </w:t>
      </w:r>
      <w:r w:rsidR="00087655" w:rsidRPr="00AA66BC">
        <w:rPr>
          <w:sz w:val="22"/>
          <w:szCs w:val="22"/>
        </w:rPr>
        <w:t>8-(831)-421-11-11, 8-(831)-428-86-27</w:t>
      </w:r>
      <w:r w:rsidRPr="00AA66BC">
        <w:rPr>
          <w:sz w:val="22"/>
          <w:szCs w:val="22"/>
        </w:rPr>
        <w:t xml:space="preserve">) в сети </w:t>
      </w:r>
      <w:r w:rsidR="00087655" w:rsidRPr="00AA66BC">
        <w:rPr>
          <w:sz w:val="22"/>
          <w:szCs w:val="22"/>
        </w:rPr>
        <w:t>И</w:t>
      </w:r>
      <w:r w:rsidRPr="00AA66BC">
        <w:rPr>
          <w:sz w:val="22"/>
          <w:szCs w:val="22"/>
        </w:rPr>
        <w:t xml:space="preserve">нтернет по адресу: </w:t>
      </w:r>
      <w:hyperlink r:id="rId7" w:history="1">
        <w:r w:rsidR="00087655" w:rsidRPr="00AA66BC">
          <w:rPr>
            <w:rStyle w:val="a4"/>
            <w:sz w:val="22"/>
            <w:szCs w:val="22"/>
          </w:rPr>
          <w:t>http://el-torg.com/</w:t>
        </w:r>
      </w:hyperlink>
      <w:r w:rsidRPr="00AA66BC">
        <w:rPr>
          <w:sz w:val="22"/>
          <w:szCs w:val="22"/>
        </w:rPr>
        <w:t>. П</w:t>
      </w:r>
      <w:r w:rsidRPr="00AA66BC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AA66BC">
        <w:rPr>
          <w:sz w:val="22"/>
          <w:szCs w:val="22"/>
        </w:rPr>
        <w:t xml:space="preserve"> Электронной площадки </w:t>
      </w:r>
      <w:r w:rsidR="00087655" w:rsidRPr="00AA66BC">
        <w:rPr>
          <w:sz w:val="22"/>
          <w:szCs w:val="22"/>
        </w:rPr>
        <w:t>ЭСП</w:t>
      </w:r>
      <w:r w:rsidRPr="00AA66BC">
        <w:rPr>
          <w:sz w:val="22"/>
          <w:szCs w:val="22"/>
        </w:rPr>
        <w:t xml:space="preserve"> для проведения коммерческих торгов в электронной форме, размещенным в сети </w:t>
      </w:r>
      <w:r w:rsidR="00330A4A" w:rsidRPr="00AA66BC">
        <w:rPr>
          <w:sz w:val="22"/>
          <w:szCs w:val="22"/>
        </w:rPr>
        <w:t>И</w:t>
      </w:r>
      <w:r w:rsidRPr="00AA66BC">
        <w:rPr>
          <w:sz w:val="22"/>
          <w:szCs w:val="22"/>
        </w:rPr>
        <w:t>нтернет по адресу:</w:t>
      </w:r>
      <w:r w:rsidR="00330A4A" w:rsidRPr="00AA66BC">
        <w:rPr>
          <w:sz w:val="22"/>
          <w:szCs w:val="22"/>
        </w:rPr>
        <w:t xml:space="preserve"> </w:t>
      </w:r>
      <w:hyperlink r:id="rId8" w:history="1">
        <w:r w:rsidR="00330A4A" w:rsidRPr="00AA66BC">
          <w:rPr>
            <w:rStyle w:val="a4"/>
            <w:sz w:val="22"/>
            <w:szCs w:val="22"/>
          </w:rPr>
          <w:t>http://el-torg.com/</w:t>
        </w:r>
      </w:hyperlink>
      <w:r w:rsidRPr="00AA66BC">
        <w:rPr>
          <w:rStyle w:val="a4"/>
          <w:color w:val="auto"/>
          <w:sz w:val="22"/>
          <w:szCs w:val="22"/>
        </w:rPr>
        <w:t>.</w:t>
      </w:r>
    </w:p>
    <w:p w14:paraId="2487757C" w14:textId="0DB54B65" w:rsidR="009D3884" w:rsidRPr="00AA66BC" w:rsidRDefault="009D3884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</w:t>
      </w:r>
      <w:r w:rsidR="00330A4A" w:rsidRPr="00AA66BC">
        <w:rPr>
          <w:rFonts w:ascii="Times New Roman" w:hAnsi="Times New Roman" w:cs="Times New Roman"/>
        </w:rPr>
        <w:t xml:space="preserve">«Электронные системы Поволжья» </w:t>
      </w:r>
      <w:r w:rsidRPr="00AA66BC">
        <w:rPr>
          <w:rFonts w:ascii="Times New Roman" w:hAnsi="Times New Roman" w:cs="Times New Roman"/>
        </w:rPr>
        <w:t xml:space="preserve">в сети </w:t>
      </w:r>
      <w:r w:rsidR="00330A4A" w:rsidRPr="00AA66BC">
        <w:rPr>
          <w:rFonts w:ascii="Times New Roman" w:hAnsi="Times New Roman" w:cs="Times New Roman"/>
        </w:rPr>
        <w:t>И</w:t>
      </w:r>
      <w:r w:rsidRPr="00AA66BC">
        <w:rPr>
          <w:rFonts w:ascii="Times New Roman" w:hAnsi="Times New Roman" w:cs="Times New Roman"/>
        </w:rPr>
        <w:t xml:space="preserve">нтернет по адресу: </w:t>
      </w:r>
      <w:hyperlink r:id="rId9" w:history="1">
        <w:r w:rsidR="00330A4A" w:rsidRPr="00AA66BC">
          <w:rPr>
            <w:rStyle w:val="a4"/>
            <w:rFonts w:ascii="Times New Roman" w:hAnsi="Times New Roman" w:cs="Times New Roman"/>
          </w:rPr>
          <w:t>http://el-torg.com/</w:t>
        </w:r>
      </w:hyperlink>
      <w:r w:rsidRPr="00AA66BC">
        <w:rPr>
          <w:rFonts w:ascii="Times New Roman" w:hAnsi="Times New Roman" w:cs="Times New Roman"/>
        </w:rPr>
        <w:t>.</w:t>
      </w:r>
    </w:p>
    <w:p w14:paraId="0E8BEA56" w14:textId="77777777" w:rsidR="0022103C" w:rsidRPr="00AA66BC" w:rsidRDefault="0022103C" w:rsidP="00AA66B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Предмет торгов: </w:t>
      </w:r>
    </w:p>
    <w:p w14:paraId="3A4A2E7D" w14:textId="21B7E8ED" w:rsidR="0055228D" w:rsidRPr="00AA66BC" w:rsidRDefault="0022103C" w:rsidP="00AA66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  <w:b/>
          <w:bCs/>
        </w:rPr>
        <w:t>Лот № 1</w:t>
      </w:r>
      <w:r w:rsidR="00AA66BC">
        <w:rPr>
          <w:rFonts w:ascii="Times New Roman" w:hAnsi="Times New Roman" w:cs="Times New Roman"/>
          <w:b/>
          <w:bCs/>
        </w:rPr>
        <w:t xml:space="preserve"> - </w:t>
      </w:r>
      <w:r w:rsidR="0055228D" w:rsidRPr="00AA66BC">
        <w:rPr>
          <w:rFonts w:ascii="Times New Roman" w:hAnsi="Times New Roman" w:cs="Times New Roman"/>
        </w:rPr>
        <w:t xml:space="preserve">35 земельных участков в составе единого лота: </w:t>
      </w:r>
    </w:p>
    <w:p w14:paraId="4AE63D76" w14:textId="6A111CDF" w:rsidR="0055228D" w:rsidRPr="00AA66BC" w:rsidRDefault="0055228D" w:rsidP="00AA66BC">
      <w:pPr>
        <w:pStyle w:val="af1"/>
        <w:ind w:left="0" w:right="-57" w:firstLine="709"/>
        <w:jc w:val="both"/>
        <w:rPr>
          <w:rStyle w:val="FontStyle23"/>
        </w:rPr>
      </w:pPr>
      <w:r w:rsidRPr="00AA66BC">
        <w:rPr>
          <w:sz w:val="22"/>
          <w:szCs w:val="22"/>
        </w:rPr>
        <w:t xml:space="preserve">1. </w:t>
      </w:r>
      <w:r w:rsidRPr="00AA66BC">
        <w:rPr>
          <w:rStyle w:val="FontStyle23"/>
        </w:rPr>
        <w:t xml:space="preserve">земельный участок, категория земель - земли сельскохозяйственного назначения, разрешенное использование - для дачного строительства, общая площадь 1 050 (Одна тысяча пятьдесят)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 xml:space="preserve">., адрес (местонахождение): почтовый адрес ориентира: Московская обл., </w:t>
      </w:r>
      <w:proofErr w:type="spellStart"/>
      <w:r w:rsidRPr="00AA66BC">
        <w:rPr>
          <w:rStyle w:val="FontStyle23"/>
        </w:rPr>
        <w:t>Шаховский</w:t>
      </w:r>
      <w:proofErr w:type="spellEnd"/>
      <w:r w:rsidRPr="00AA66BC">
        <w:rPr>
          <w:rStyle w:val="FontStyle23"/>
        </w:rPr>
        <w:t xml:space="preserve">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>, д.23, местоположение установлено относительно ориентира, расположенного за пределами участка. Ориентир -</w:t>
      </w:r>
      <w:r w:rsidR="00C254A2">
        <w:rPr>
          <w:rStyle w:val="FontStyle23"/>
        </w:rPr>
        <w:t xml:space="preserve"> </w:t>
      </w:r>
      <w:r w:rsidRPr="00AA66BC">
        <w:rPr>
          <w:rStyle w:val="FontStyle23"/>
        </w:rPr>
        <w:t xml:space="preserve">жилой дом, участок находится примерно в 180 м. от ориентира по направлению на юг. Кадастровый (или условный) номер: 50:06:0030203:300, </w:t>
      </w:r>
      <w:r w:rsidRPr="00AA66BC">
        <w:rPr>
          <w:color w:val="000000"/>
          <w:sz w:val="22"/>
          <w:szCs w:val="22"/>
        </w:rPr>
        <w:t xml:space="preserve">принадлежащий </w:t>
      </w:r>
      <w:r w:rsidR="00C254A2">
        <w:rPr>
          <w:color w:val="000000"/>
          <w:sz w:val="22"/>
          <w:szCs w:val="22"/>
        </w:rPr>
        <w:t>Продавцу</w:t>
      </w:r>
      <w:r w:rsidRPr="00AA66BC">
        <w:rPr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50:06:0030203:300-50/157/2021-4 от «13» мая 2021 года;</w:t>
      </w:r>
    </w:p>
    <w:p w14:paraId="7DD0BFB7" w14:textId="669FD6A5" w:rsidR="0055228D" w:rsidRPr="00C254A2" w:rsidRDefault="0055228D" w:rsidP="00AA66BC">
      <w:pPr>
        <w:pStyle w:val="Style13"/>
        <w:widowControl/>
        <w:tabs>
          <w:tab w:val="left" w:pos="851"/>
        </w:tabs>
        <w:spacing w:line="240" w:lineRule="auto"/>
        <w:ind w:firstLine="709"/>
        <w:rPr>
          <w:rStyle w:val="FontStyle23"/>
        </w:rPr>
      </w:pPr>
      <w:r w:rsidRPr="00C254A2">
        <w:rPr>
          <w:rStyle w:val="FontStyle23"/>
        </w:rPr>
        <w:t xml:space="preserve">2. земельный участок, категория земель - земли сельскохозяйственного назначения, разрешенное использование - для дачного строительства, общая площадь 875 (Восемьсот семьдесят пять) </w:t>
      </w:r>
      <w:proofErr w:type="spellStart"/>
      <w:r w:rsidRPr="00C254A2">
        <w:rPr>
          <w:rStyle w:val="FontStyle23"/>
        </w:rPr>
        <w:t>кв.м</w:t>
      </w:r>
      <w:proofErr w:type="spellEnd"/>
      <w:r w:rsidRPr="00C254A2">
        <w:rPr>
          <w:rStyle w:val="FontStyle23"/>
        </w:rPr>
        <w:t xml:space="preserve">., адрес (местонахождение): почтовый адрес ориентира: Московская обл., </w:t>
      </w:r>
      <w:proofErr w:type="spellStart"/>
      <w:r w:rsidRPr="00C254A2">
        <w:rPr>
          <w:rStyle w:val="FontStyle23"/>
        </w:rPr>
        <w:t>Шаховский</w:t>
      </w:r>
      <w:proofErr w:type="spellEnd"/>
      <w:r w:rsidRPr="00C254A2">
        <w:rPr>
          <w:rStyle w:val="FontStyle23"/>
        </w:rPr>
        <w:t xml:space="preserve"> район, д. </w:t>
      </w:r>
      <w:proofErr w:type="spellStart"/>
      <w:r w:rsidRPr="00C254A2">
        <w:rPr>
          <w:rStyle w:val="FontStyle23"/>
        </w:rPr>
        <w:t>Акинькино</w:t>
      </w:r>
      <w:proofErr w:type="spellEnd"/>
      <w:r w:rsidRPr="00C254A2">
        <w:rPr>
          <w:rStyle w:val="FontStyle23"/>
        </w:rPr>
        <w:t>, д.23, местоположение установлено относительно ориентира, расположенного за пределами участка. Ориентир</w:t>
      </w:r>
      <w:r w:rsidR="00C254A2" w:rsidRPr="00C254A2">
        <w:rPr>
          <w:rStyle w:val="FontStyle23"/>
        </w:rPr>
        <w:t xml:space="preserve"> </w:t>
      </w:r>
      <w:r w:rsidRPr="00C254A2">
        <w:rPr>
          <w:rStyle w:val="FontStyle23"/>
        </w:rPr>
        <w:t>-</w:t>
      </w:r>
      <w:r w:rsidR="00C254A2" w:rsidRPr="00C254A2">
        <w:rPr>
          <w:rStyle w:val="FontStyle23"/>
        </w:rPr>
        <w:t xml:space="preserve"> </w:t>
      </w:r>
      <w:r w:rsidRPr="00C254A2">
        <w:rPr>
          <w:rStyle w:val="FontStyle23"/>
        </w:rPr>
        <w:t xml:space="preserve">жилой дом, участок находится примерно в 180 м. от ориентира по направлению на юг. Кадастровый (или условный) номер: 50:06:0030203:301, </w:t>
      </w:r>
      <w:r w:rsidRPr="00C254A2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254A2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C254A2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50:06:0030203:301-50/157/2021-5 от «13» мая 2021 года</w:t>
      </w:r>
      <w:r w:rsidRPr="00C254A2">
        <w:rPr>
          <w:rStyle w:val="FontStyle23"/>
        </w:rPr>
        <w:t>;</w:t>
      </w:r>
    </w:p>
    <w:p w14:paraId="4C57C63E" w14:textId="4A5D3D7F" w:rsidR="0055228D" w:rsidRPr="00C254A2" w:rsidRDefault="0055228D" w:rsidP="00AA66BC">
      <w:pPr>
        <w:pStyle w:val="Style13"/>
        <w:widowControl/>
        <w:tabs>
          <w:tab w:val="left" w:pos="851"/>
        </w:tabs>
        <w:spacing w:line="240" w:lineRule="auto"/>
        <w:ind w:firstLine="709"/>
        <w:rPr>
          <w:rStyle w:val="FontStyle23"/>
        </w:rPr>
      </w:pPr>
      <w:r w:rsidRPr="00C254A2">
        <w:rPr>
          <w:rStyle w:val="FontStyle23"/>
        </w:rPr>
        <w:t xml:space="preserve">3.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C254A2">
        <w:rPr>
          <w:rStyle w:val="FontStyle23"/>
        </w:rPr>
        <w:t>кв.м</w:t>
      </w:r>
      <w:proofErr w:type="spellEnd"/>
      <w:r w:rsidRPr="00C254A2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C254A2">
        <w:rPr>
          <w:rStyle w:val="FontStyle23"/>
        </w:rPr>
        <w:t>Акинькино</w:t>
      </w:r>
      <w:proofErr w:type="spellEnd"/>
      <w:r w:rsidRPr="00C254A2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50:06:0030203:302, </w:t>
      </w:r>
      <w:r w:rsidRPr="00C254A2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254A2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C254A2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50:06:0030203:302-50/157/2021-5 от «13» мая 2021 года</w:t>
      </w:r>
      <w:r w:rsidRPr="00C254A2">
        <w:rPr>
          <w:rStyle w:val="FontStyle23"/>
        </w:rPr>
        <w:t>;</w:t>
      </w:r>
    </w:p>
    <w:p w14:paraId="5E5D0E9D" w14:textId="09D8F7C8" w:rsidR="0055228D" w:rsidRPr="00AA66BC" w:rsidRDefault="0055228D" w:rsidP="00AA66BC">
      <w:pPr>
        <w:pStyle w:val="Style13"/>
        <w:widowControl/>
        <w:tabs>
          <w:tab w:val="left" w:pos="851"/>
          <w:tab w:val="left" w:pos="1171"/>
        </w:tabs>
        <w:spacing w:line="240" w:lineRule="auto"/>
        <w:ind w:right="14" w:firstLine="709"/>
        <w:rPr>
          <w:rStyle w:val="FontStyle23"/>
        </w:rPr>
      </w:pPr>
      <w:r w:rsidRPr="00AA66BC">
        <w:rPr>
          <w:rStyle w:val="FontStyle23"/>
        </w:rPr>
        <w:t xml:space="preserve">4.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50:06:0030203:303,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254A2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50:06:0030203:303-50/157/2021-5 от «13» мая 2021 года</w:t>
      </w:r>
      <w:r w:rsidRPr="00AA66BC">
        <w:rPr>
          <w:rStyle w:val="FontStyle23"/>
        </w:rPr>
        <w:t>;</w:t>
      </w:r>
    </w:p>
    <w:p w14:paraId="330691ED" w14:textId="0433997B" w:rsidR="0055228D" w:rsidRPr="00AA66BC" w:rsidRDefault="0055228D" w:rsidP="00AA66BC">
      <w:pPr>
        <w:pStyle w:val="Style13"/>
        <w:widowControl/>
        <w:tabs>
          <w:tab w:val="left" w:pos="851"/>
          <w:tab w:val="left" w:pos="1171"/>
        </w:tabs>
        <w:spacing w:line="240" w:lineRule="auto"/>
        <w:ind w:right="10" w:firstLine="709"/>
        <w:rPr>
          <w:rStyle w:val="FontStyle23"/>
        </w:rPr>
      </w:pPr>
      <w:r w:rsidRPr="00AA66BC">
        <w:rPr>
          <w:rStyle w:val="FontStyle23"/>
        </w:rPr>
        <w:lastRenderedPageBreak/>
        <w:t xml:space="preserve">5.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50:06:0030203:304,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254A2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50:06:0030203:304-50/157/2021-5 от «13» мая 2021 года</w:t>
      </w:r>
      <w:r w:rsidRPr="00AA66BC">
        <w:rPr>
          <w:rStyle w:val="FontStyle23"/>
        </w:rPr>
        <w:t>;</w:t>
      </w:r>
    </w:p>
    <w:p w14:paraId="1E18F25D" w14:textId="41CD4E9E" w:rsidR="0055228D" w:rsidRPr="00AA66BC" w:rsidRDefault="0055228D" w:rsidP="00AA66BC">
      <w:pPr>
        <w:pStyle w:val="Style13"/>
        <w:widowControl/>
        <w:tabs>
          <w:tab w:val="left" w:pos="851"/>
          <w:tab w:val="left" w:pos="1171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 xml:space="preserve">6. земельный участок, категория земель: земли сельскохозяйственного назначения, разрешенное использование: для дачного строительства, общая площадь 900 (Девятьсот)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50:06:0030203:305,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50:06:0030203:305-50/157/2021-5 от «13» мая 2021 года</w:t>
      </w:r>
      <w:r w:rsidRPr="00AA66BC">
        <w:rPr>
          <w:rStyle w:val="FontStyle23"/>
        </w:rPr>
        <w:t>;</w:t>
      </w:r>
    </w:p>
    <w:p w14:paraId="3E169547" w14:textId="53E801EB" w:rsidR="0055228D" w:rsidRPr="00AA66BC" w:rsidRDefault="0055228D" w:rsidP="00AA66BC">
      <w:pPr>
        <w:pStyle w:val="Style13"/>
        <w:widowControl/>
        <w:tabs>
          <w:tab w:val="left" w:pos="851"/>
          <w:tab w:val="left" w:pos="1171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 xml:space="preserve">7.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50:06:0030203:308,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50:06:0030203:308-50/157/2021-5 от «13» мая 2021 года</w:t>
      </w:r>
      <w:r w:rsidRPr="00AA66BC">
        <w:rPr>
          <w:rStyle w:val="FontStyle23"/>
        </w:rPr>
        <w:t>;</w:t>
      </w:r>
    </w:p>
    <w:p w14:paraId="0369A72E" w14:textId="082D5153" w:rsidR="0055228D" w:rsidRPr="00AA66BC" w:rsidRDefault="0055228D" w:rsidP="00AA66BC">
      <w:pPr>
        <w:pStyle w:val="Style13"/>
        <w:widowControl/>
        <w:tabs>
          <w:tab w:val="left" w:pos="851"/>
          <w:tab w:val="left" w:pos="1171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 xml:space="preserve">8.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50:06:0030203:309,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50:06:0030203:309-50/157/2021-5 от «13» мая 2021 года</w:t>
      </w:r>
      <w:r w:rsidRPr="00AA66BC">
        <w:rPr>
          <w:rStyle w:val="FontStyle23"/>
        </w:rPr>
        <w:t>;</w:t>
      </w:r>
    </w:p>
    <w:p w14:paraId="073F2FC9" w14:textId="0013688F" w:rsidR="0055228D" w:rsidRPr="00AA66BC" w:rsidRDefault="0055228D" w:rsidP="00AA66BC">
      <w:pPr>
        <w:pStyle w:val="Style13"/>
        <w:widowControl/>
        <w:tabs>
          <w:tab w:val="left" w:pos="851"/>
          <w:tab w:val="left" w:pos="1171"/>
        </w:tabs>
        <w:spacing w:before="5" w:line="240" w:lineRule="auto"/>
        <w:ind w:firstLine="709"/>
        <w:rPr>
          <w:rStyle w:val="FontStyle23"/>
        </w:rPr>
      </w:pPr>
      <w:r w:rsidRPr="00AA66BC">
        <w:rPr>
          <w:rStyle w:val="FontStyle23"/>
        </w:rPr>
        <w:t xml:space="preserve">9.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50:06:0030203:310,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50:06:0030203:310-50/157/2021-5 от «13» мая 2021 года</w:t>
      </w:r>
      <w:r w:rsidRPr="00AA66BC">
        <w:rPr>
          <w:rStyle w:val="FontStyle23"/>
        </w:rPr>
        <w:t>;</w:t>
      </w:r>
    </w:p>
    <w:p w14:paraId="1E18DB9B" w14:textId="00CFDEE6" w:rsidR="0055228D" w:rsidRPr="00AA66BC" w:rsidRDefault="0055228D" w:rsidP="00AA66BC">
      <w:pPr>
        <w:pStyle w:val="Style13"/>
        <w:widowControl/>
        <w:tabs>
          <w:tab w:val="left" w:pos="851"/>
          <w:tab w:val="left" w:pos="1272"/>
        </w:tabs>
        <w:spacing w:before="10" w:line="240" w:lineRule="auto"/>
        <w:ind w:firstLine="709"/>
        <w:rPr>
          <w:rStyle w:val="FontStyle23"/>
        </w:rPr>
      </w:pPr>
      <w:r w:rsidRPr="00AA66BC">
        <w:rPr>
          <w:rStyle w:val="FontStyle23"/>
        </w:rPr>
        <w:t xml:space="preserve">10.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50:06:0030203:311,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50:06:0030203:311-50/157/2021-5 от «13» мая 2021 года</w:t>
      </w:r>
      <w:r w:rsidRPr="00AA66BC">
        <w:rPr>
          <w:rStyle w:val="FontStyle23"/>
        </w:rPr>
        <w:t>;</w:t>
      </w:r>
    </w:p>
    <w:p w14:paraId="3AAD9BE1" w14:textId="369AB5F7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before="10" w:line="240" w:lineRule="auto"/>
        <w:ind w:right="29" w:firstLine="709"/>
        <w:rPr>
          <w:rStyle w:val="FontStyle23"/>
        </w:rPr>
      </w:pPr>
      <w:r w:rsidRPr="00AA66BC">
        <w:rPr>
          <w:rStyle w:val="FontStyle23"/>
        </w:rPr>
        <w:t xml:space="preserve">11. земельный участок, категория земель: земли сельскохозяйственного назначения, разрешенное использование: для дачного строительства, общая площадь 1 400 (Одна тысяча четыреста)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50:06:0030203:312,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50:06:0030203:312-50/157/2021-5 от «13» мая 2021 года</w:t>
      </w:r>
      <w:r w:rsidRPr="00AA66BC">
        <w:rPr>
          <w:rStyle w:val="FontStyle23"/>
        </w:rPr>
        <w:t>;</w:t>
      </w:r>
    </w:p>
    <w:p w14:paraId="3141E706" w14:textId="01448576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43" w:firstLine="709"/>
        <w:rPr>
          <w:rStyle w:val="FontStyle23"/>
        </w:rPr>
      </w:pPr>
      <w:r w:rsidRPr="00AA66BC">
        <w:rPr>
          <w:rStyle w:val="FontStyle23"/>
        </w:rPr>
        <w:t xml:space="preserve">12. земельный участок, категория земель: земли сельскохозяйственного назначения, разрешенное использование: для дачного строительства, общая площадь 1 300 (Одна тысяча триста)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 xml:space="preserve">., адрес </w:t>
      </w:r>
      <w:r w:rsidRPr="00AA66BC">
        <w:rPr>
          <w:rStyle w:val="FontStyle23"/>
        </w:rPr>
        <w:lastRenderedPageBreak/>
        <w:t>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50:06:0030203:313,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50:06:0030203:313-50/157/2021-5 от «13» мая 2021 года</w:t>
      </w:r>
      <w:r w:rsidRPr="00AA66BC">
        <w:rPr>
          <w:rStyle w:val="FontStyle23"/>
        </w:rPr>
        <w:t>;</w:t>
      </w:r>
    </w:p>
    <w:p w14:paraId="48489451" w14:textId="4892FE4C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38" w:firstLine="709"/>
        <w:rPr>
          <w:rStyle w:val="FontStyle23"/>
        </w:rPr>
      </w:pPr>
      <w:r w:rsidRPr="00AA66BC">
        <w:rPr>
          <w:rStyle w:val="FontStyle23"/>
        </w:rPr>
        <w:t xml:space="preserve">13. земельный участок, категория земель: земли сельскохозяйственного назначения, разрешенное использование: для дачного строительства, общая площадь 875 (Восемьсот семьдесят пять)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50:06:0030203:314,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50:06:0030203:314-50/157/2021-5 от «13» мая 2021 года.</w:t>
      </w:r>
      <w:r w:rsidRPr="00AA66BC">
        <w:rPr>
          <w:rStyle w:val="FontStyle23"/>
        </w:rPr>
        <w:t>;</w:t>
      </w:r>
    </w:p>
    <w:p w14:paraId="236EB7AD" w14:textId="0D2658C2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38" w:firstLine="709"/>
        <w:rPr>
          <w:rStyle w:val="FontStyle23"/>
        </w:rPr>
      </w:pPr>
      <w:r w:rsidRPr="00AA66BC">
        <w:rPr>
          <w:rStyle w:val="FontStyle23"/>
        </w:rPr>
        <w:t xml:space="preserve">14. земельный участок, категория земель: земли сельскохозяйственного назначения, разрешенное использование: для дачного строительства, общая площадь 915 (Девятьсот пятнадцать)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область.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50:06:0030203:315,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50:06:0030203:315-50/157/2021-5 от «13» мая 2021 года</w:t>
      </w:r>
      <w:r w:rsidRPr="00AA66BC">
        <w:rPr>
          <w:rStyle w:val="FontStyle23"/>
        </w:rPr>
        <w:t>;</w:t>
      </w:r>
    </w:p>
    <w:p w14:paraId="69892FED" w14:textId="7D391A28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34" w:firstLine="709"/>
        <w:rPr>
          <w:rStyle w:val="FontStyle23"/>
        </w:rPr>
      </w:pPr>
      <w:r w:rsidRPr="00AA66BC">
        <w:rPr>
          <w:rStyle w:val="FontStyle23"/>
        </w:rPr>
        <w:t xml:space="preserve">15. земельный участок, категория земель: земли сельскохозяйственного назначения, разрешенное использование: для дачного строительства, общая площадь 900 (Девятьсот)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>, д.23,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50:06:0030203:316,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50:06:0030203:316-50/157/2021-5 от «13» мая 2021 года</w:t>
      </w:r>
      <w:r w:rsidRPr="00AA66BC">
        <w:rPr>
          <w:rStyle w:val="FontStyle23"/>
        </w:rPr>
        <w:t>;</w:t>
      </w:r>
    </w:p>
    <w:p w14:paraId="4F008D42" w14:textId="23DBC1D6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19" w:firstLine="709"/>
        <w:rPr>
          <w:rStyle w:val="FontStyle23"/>
        </w:rPr>
      </w:pPr>
      <w:r w:rsidRPr="00AA66BC">
        <w:rPr>
          <w:rStyle w:val="FontStyle23"/>
        </w:rPr>
        <w:t xml:space="preserve">16. земельный участок, категория земель: земли сельскохозяйственного назначения, разрешенное использование: для дачного строительства, общая площадь 1 500 (Одна тысяча пятьсот)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50:06:0030203:317,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50:06:0030203:317-50/157/2021-5 от «13» мая 2021 года</w:t>
      </w:r>
      <w:r w:rsidRPr="00AA66BC">
        <w:rPr>
          <w:rStyle w:val="FontStyle23"/>
        </w:rPr>
        <w:t>;</w:t>
      </w:r>
    </w:p>
    <w:p w14:paraId="633807F9" w14:textId="0475E652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19" w:firstLine="709"/>
        <w:rPr>
          <w:rStyle w:val="FontStyle23"/>
        </w:rPr>
      </w:pPr>
      <w:r w:rsidRPr="00AA66BC">
        <w:rPr>
          <w:rStyle w:val="FontStyle23"/>
        </w:rPr>
        <w:t xml:space="preserve">17. земельный участок, категория земель: земли сельскохозяйственного назначения, разрешенное использование: для дачного строительства, общая площадь 893 (Восемьсот девяносто три)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область.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50:06:0030203:318,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50:06:0030203:318-50/157/2021-5 от «13» мая 2021 года</w:t>
      </w:r>
      <w:r w:rsidRPr="00AA66BC">
        <w:rPr>
          <w:rStyle w:val="FontStyle23"/>
        </w:rPr>
        <w:t>;</w:t>
      </w:r>
    </w:p>
    <w:p w14:paraId="7796C3FB" w14:textId="4DB3E5E7" w:rsidR="0055228D" w:rsidRPr="00AA66BC" w:rsidRDefault="0055228D" w:rsidP="00AA66BC">
      <w:pPr>
        <w:pStyle w:val="Style13"/>
        <w:widowControl/>
        <w:tabs>
          <w:tab w:val="left" w:pos="851"/>
          <w:tab w:val="left" w:pos="1282"/>
        </w:tabs>
        <w:spacing w:line="240" w:lineRule="auto"/>
        <w:ind w:right="5" w:firstLine="709"/>
        <w:rPr>
          <w:rStyle w:val="FontStyle23"/>
        </w:rPr>
      </w:pPr>
      <w:r w:rsidRPr="00AA66BC">
        <w:rPr>
          <w:rStyle w:val="FontStyle23"/>
        </w:rPr>
        <w:t xml:space="preserve">18.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50:06:0030203:319,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50:06:0030203:319-50/157/2021-5 от «13» мая 2021 года</w:t>
      </w:r>
      <w:r w:rsidRPr="00AA66BC">
        <w:rPr>
          <w:rStyle w:val="FontStyle23"/>
        </w:rPr>
        <w:t>;</w:t>
      </w:r>
    </w:p>
    <w:p w14:paraId="6DE95CEE" w14:textId="32EF1CD5" w:rsidR="0055228D" w:rsidRPr="00AA66BC" w:rsidRDefault="0055228D" w:rsidP="00AA66BC">
      <w:pPr>
        <w:pStyle w:val="Style13"/>
        <w:widowControl/>
        <w:tabs>
          <w:tab w:val="left" w:pos="851"/>
          <w:tab w:val="left" w:pos="1282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 xml:space="preserve">19.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 xml:space="preserve">., адрес (местонахождение) объекта: Почтовый адрес ориентира: Московская область, Шаховской район, </w:t>
      </w:r>
      <w:r w:rsidRPr="00AA66BC">
        <w:rPr>
          <w:rStyle w:val="FontStyle23"/>
        </w:rPr>
        <w:lastRenderedPageBreak/>
        <w:t>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50:06:0030203:320,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50:06:0030203:320-50/157/2021-5 от «14» мая 2021 года</w:t>
      </w:r>
      <w:r w:rsidRPr="00AA66BC">
        <w:rPr>
          <w:rStyle w:val="FontStyle23"/>
        </w:rPr>
        <w:t>;</w:t>
      </w:r>
    </w:p>
    <w:p w14:paraId="2C9F1444" w14:textId="081CAD3C" w:rsidR="0055228D" w:rsidRPr="00AA66BC" w:rsidRDefault="0055228D" w:rsidP="00AA66BC">
      <w:pPr>
        <w:pStyle w:val="Style13"/>
        <w:widowControl/>
        <w:tabs>
          <w:tab w:val="left" w:pos="851"/>
          <w:tab w:val="left" w:pos="1282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 xml:space="preserve">20.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 xml:space="preserve">., адрес (местонахождение) объекта: Почтовый адрес ориентира: Московская область, Шаховской район, д. 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50:06:0030203:321,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50:06:0030203:321-50/157/2021-5 от «14» мая 2021 года</w:t>
      </w:r>
      <w:r w:rsidRPr="00AA66BC">
        <w:rPr>
          <w:rStyle w:val="FontStyle23"/>
        </w:rPr>
        <w:t>;</w:t>
      </w:r>
    </w:p>
    <w:p w14:paraId="6DD94DA4" w14:textId="4A35F1AD" w:rsidR="0055228D" w:rsidRPr="00AA66BC" w:rsidRDefault="0055228D" w:rsidP="00AA66BC">
      <w:pPr>
        <w:pStyle w:val="Style13"/>
        <w:widowControl/>
        <w:tabs>
          <w:tab w:val="left" w:pos="851"/>
          <w:tab w:val="left" w:pos="1282"/>
        </w:tabs>
        <w:spacing w:line="240" w:lineRule="auto"/>
        <w:ind w:right="5" w:firstLine="709"/>
        <w:rPr>
          <w:rStyle w:val="FontStyle23"/>
        </w:rPr>
      </w:pPr>
      <w:r w:rsidRPr="00AA66BC">
        <w:rPr>
          <w:rStyle w:val="FontStyle23"/>
        </w:rPr>
        <w:t xml:space="preserve">21.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50:06:0030203:323,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50:06:0030203:323-50/157/2021-5 от «14» мая 2021 года;</w:t>
      </w:r>
    </w:p>
    <w:p w14:paraId="44847DB8" w14:textId="4561CA83" w:rsidR="0055228D" w:rsidRPr="00AA66BC" w:rsidRDefault="0055228D" w:rsidP="00AA66BC">
      <w:pPr>
        <w:pStyle w:val="Style13"/>
        <w:widowControl/>
        <w:tabs>
          <w:tab w:val="left" w:pos="851"/>
          <w:tab w:val="left" w:pos="1282"/>
        </w:tabs>
        <w:spacing w:before="14" w:line="240" w:lineRule="auto"/>
        <w:ind w:right="5" w:firstLine="709"/>
        <w:rPr>
          <w:rStyle w:val="FontStyle23"/>
        </w:rPr>
      </w:pPr>
      <w:r w:rsidRPr="00AA66BC">
        <w:rPr>
          <w:rStyle w:val="FontStyle23"/>
        </w:rPr>
        <w:t xml:space="preserve">22.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proofErr w:type="gramStart"/>
      <w:r w:rsidRPr="00AA66BC">
        <w:rPr>
          <w:rStyle w:val="FontStyle23"/>
        </w:rPr>
        <w:t>кв.м</w:t>
      </w:r>
      <w:proofErr w:type="spellEnd"/>
      <w:proofErr w:type="gramEnd"/>
      <w:r w:rsidRPr="00AA66BC">
        <w:rPr>
          <w:rStyle w:val="FontStyle23"/>
        </w:rPr>
        <w:t>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50:06:0030203:324,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="00AC7413"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50:06:0030203:324-50/157/2021-5 от «14» мая 2021 года</w:t>
      </w:r>
      <w:r w:rsidRPr="00AA66BC">
        <w:rPr>
          <w:rStyle w:val="FontStyle23"/>
        </w:rPr>
        <w:t>;</w:t>
      </w:r>
    </w:p>
    <w:p w14:paraId="29D7E079" w14:textId="4E4E4376" w:rsidR="0055228D" w:rsidRPr="00AA66BC" w:rsidRDefault="0055228D" w:rsidP="00AA66BC">
      <w:pPr>
        <w:pStyle w:val="Style13"/>
        <w:widowControl/>
        <w:tabs>
          <w:tab w:val="left" w:pos="851"/>
          <w:tab w:val="left" w:pos="1282"/>
        </w:tabs>
        <w:spacing w:before="14" w:line="240" w:lineRule="auto"/>
        <w:ind w:right="19" w:firstLine="709"/>
        <w:rPr>
          <w:rStyle w:val="FontStyle23"/>
        </w:rPr>
      </w:pPr>
      <w:r w:rsidRPr="00AA66BC">
        <w:rPr>
          <w:rStyle w:val="FontStyle23"/>
        </w:rPr>
        <w:t xml:space="preserve">23.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50:06:0030203:325,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50:06:0030203:325-50/157/2021-5 от «14» мая 2021 года</w:t>
      </w:r>
      <w:r w:rsidRPr="00AA66BC">
        <w:rPr>
          <w:rStyle w:val="FontStyle23"/>
        </w:rPr>
        <w:t>;</w:t>
      </w:r>
    </w:p>
    <w:p w14:paraId="59CB599F" w14:textId="2BD09191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before="19" w:line="240" w:lineRule="auto"/>
        <w:ind w:right="53" w:firstLine="709"/>
        <w:rPr>
          <w:rStyle w:val="FontStyle23"/>
        </w:rPr>
      </w:pPr>
      <w:r w:rsidRPr="00AA66BC">
        <w:rPr>
          <w:rStyle w:val="FontStyle23"/>
        </w:rPr>
        <w:t xml:space="preserve">24.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</w:t>
      </w:r>
      <w:r w:rsidR="00AC7413">
        <w:rPr>
          <w:rStyle w:val="FontStyle23"/>
        </w:rPr>
        <w:t>д</w:t>
      </w:r>
      <w:r w:rsidRPr="00AA66BC">
        <w:rPr>
          <w:rStyle w:val="FontStyle23"/>
        </w:rPr>
        <w:t>ом. Участок находится примерно в 180 м. от ориентира по направлению на юг. Кадастровый (или условный) номер: 50:06:0030203:326,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50:06:0030203:326-50/157/2021-5 от «14» мая 2021 года</w:t>
      </w:r>
      <w:r w:rsidRPr="00AA66BC">
        <w:rPr>
          <w:rStyle w:val="FontStyle23"/>
        </w:rPr>
        <w:t>;</w:t>
      </w:r>
    </w:p>
    <w:p w14:paraId="693A1688" w14:textId="260A7E12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53" w:firstLine="709"/>
        <w:rPr>
          <w:rStyle w:val="FontStyle23"/>
        </w:rPr>
      </w:pPr>
      <w:r w:rsidRPr="00AA66BC">
        <w:rPr>
          <w:rStyle w:val="FontStyle23"/>
        </w:rPr>
        <w:t xml:space="preserve">25.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50:06:0030203:327,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50:06:0030203:327-50/157/2021-5 от «14» мая 2021 года</w:t>
      </w:r>
      <w:r w:rsidRPr="00AA66BC">
        <w:rPr>
          <w:rStyle w:val="FontStyle23"/>
        </w:rPr>
        <w:t>;</w:t>
      </w:r>
    </w:p>
    <w:p w14:paraId="747F3D37" w14:textId="22778B2B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53" w:firstLine="709"/>
        <w:rPr>
          <w:rStyle w:val="FontStyle23"/>
        </w:rPr>
      </w:pPr>
      <w:r w:rsidRPr="00AA66BC">
        <w:rPr>
          <w:rStyle w:val="FontStyle23"/>
        </w:rPr>
        <w:t xml:space="preserve">26.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</w:t>
      </w:r>
      <w:r w:rsidRPr="00AA66BC">
        <w:rPr>
          <w:rStyle w:val="FontStyle23"/>
        </w:rPr>
        <w:lastRenderedPageBreak/>
        <w:t xml:space="preserve">направлению на юг. Кадастровый (или условный) номер: 50:06:0030203:328,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50:06:0030203:328-50/157/2021-5 от «14» мая 2021 года</w:t>
      </w:r>
      <w:r w:rsidRPr="00AA66BC">
        <w:rPr>
          <w:rStyle w:val="FontStyle23"/>
        </w:rPr>
        <w:t>;</w:t>
      </w:r>
    </w:p>
    <w:p w14:paraId="505C50B4" w14:textId="5031B6EA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48" w:firstLine="709"/>
        <w:rPr>
          <w:rStyle w:val="FontStyle23"/>
        </w:rPr>
      </w:pPr>
      <w:r w:rsidRPr="00AA66BC">
        <w:rPr>
          <w:rStyle w:val="FontStyle23"/>
        </w:rPr>
        <w:t xml:space="preserve">27.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23.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50:06:0030203:329,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50:06:0030203:329-50/157/2021-5 от «14» мая 2021 года</w:t>
      </w:r>
      <w:r w:rsidRPr="00AA66BC">
        <w:rPr>
          <w:rStyle w:val="FontStyle23"/>
        </w:rPr>
        <w:t>;</w:t>
      </w:r>
    </w:p>
    <w:p w14:paraId="0090EE9F" w14:textId="0F8E7DCA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34" w:firstLine="709"/>
        <w:rPr>
          <w:rStyle w:val="FontStyle23"/>
        </w:rPr>
      </w:pPr>
      <w:r w:rsidRPr="00AA66BC">
        <w:rPr>
          <w:rStyle w:val="FontStyle23"/>
        </w:rPr>
        <w:t xml:space="preserve">28.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</w:t>
      </w:r>
      <w:r w:rsidRPr="00AA66BC">
        <w:rPr>
          <w:rFonts w:ascii="Times New Roman" w:hAnsi="Times New Roman"/>
          <w:sz w:val="22"/>
          <w:szCs w:val="22"/>
        </w:rPr>
        <w:t>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23.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50:06:0030203:331,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50:06:0030203:331-50/157/2021-5 от «13» мая 2021 года</w:t>
      </w:r>
      <w:r w:rsidRPr="00AA66BC">
        <w:rPr>
          <w:rStyle w:val="FontStyle23"/>
        </w:rPr>
        <w:t>;</w:t>
      </w:r>
    </w:p>
    <w:p w14:paraId="531F0C72" w14:textId="05AC3324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19" w:firstLine="709"/>
        <w:rPr>
          <w:rStyle w:val="FontStyle23"/>
        </w:rPr>
      </w:pPr>
      <w:r w:rsidRPr="00AA66BC">
        <w:rPr>
          <w:rStyle w:val="FontStyle23"/>
        </w:rPr>
        <w:t xml:space="preserve">29. земельный участок, категория земель: земли сельскохозяйственного назначения, разрешенное использование: для дачного строительства, общая площадь 1 050 (Одна тысяча пятьдесят)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50:06:0030203:332,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50:06:0030203:332-50/157/2021-5 от «13» мая 2021 года</w:t>
      </w:r>
      <w:r w:rsidRPr="00AA66BC">
        <w:rPr>
          <w:rStyle w:val="FontStyle23"/>
        </w:rPr>
        <w:t>;</w:t>
      </w:r>
    </w:p>
    <w:p w14:paraId="692D6494" w14:textId="4578A13B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19" w:firstLine="709"/>
        <w:rPr>
          <w:rStyle w:val="FontStyle23"/>
        </w:rPr>
      </w:pPr>
      <w:r w:rsidRPr="00AA66BC">
        <w:rPr>
          <w:rStyle w:val="FontStyle23"/>
        </w:rPr>
        <w:t xml:space="preserve">30. земельный участок, категория земель: земли сельскохозяйственного назначения, разрешенное использование: для дачного строительства, общая площадь 1 050 (Одна тысяча пятьдесят)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50:06:0030203:333,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50:06:0030203:333-50/157/2021-5 от «13» мая 2021 года</w:t>
      </w:r>
      <w:r w:rsidRPr="00AA66BC">
        <w:rPr>
          <w:rStyle w:val="FontStyle23"/>
        </w:rPr>
        <w:t>;</w:t>
      </w:r>
    </w:p>
    <w:p w14:paraId="0D786E0A" w14:textId="6128C3C0" w:rsidR="0055228D" w:rsidRPr="00AA66BC" w:rsidRDefault="0055228D" w:rsidP="00AA66BC">
      <w:pPr>
        <w:pStyle w:val="Style13"/>
        <w:widowControl/>
        <w:tabs>
          <w:tab w:val="left" w:pos="851"/>
          <w:tab w:val="left" w:pos="1272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>31. земельный участок, категория земель: земли сельскохозяйственного назначения, разрешенное использование: для дачного строительства, общая площадь 1</w:t>
      </w:r>
      <w:r w:rsidRPr="00AA66BC">
        <w:rPr>
          <w:rFonts w:ascii="Times New Roman" w:hAnsi="Times New Roman"/>
          <w:sz w:val="22"/>
          <w:szCs w:val="22"/>
        </w:rPr>
        <w:t> </w:t>
      </w:r>
      <w:r w:rsidRPr="00AA66BC">
        <w:rPr>
          <w:rStyle w:val="FontStyle23"/>
        </w:rPr>
        <w:t xml:space="preserve">100 (Одна тысяча сто)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.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50:06:0030203:334,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50:06:0030203:334-50/157/2021-5 от «13» мая 2021 года</w:t>
      </w:r>
      <w:r w:rsidRPr="00AA66BC">
        <w:rPr>
          <w:rStyle w:val="FontStyle23"/>
        </w:rPr>
        <w:t>;</w:t>
      </w:r>
    </w:p>
    <w:p w14:paraId="60223B2A" w14:textId="076692EA" w:rsidR="0055228D" w:rsidRPr="00AA66BC" w:rsidRDefault="0055228D" w:rsidP="00AA66BC">
      <w:pPr>
        <w:pStyle w:val="Style13"/>
        <w:widowControl/>
        <w:tabs>
          <w:tab w:val="left" w:pos="851"/>
          <w:tab w:val="left" w:pos="1272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 xml:space="preserve">32. земельный участок, категория земель: земли сельскохозяйственного назначения, разрешенное использование: для дачного строительства, общая площадь 1 100 (Одна тысяча сто)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50:06:0030203:335,</w:t>
      </w:r>
      <w:r w:rsidRPr="00AA66BC">
        <w:rPr>
          <w:rFonts w:ascii="Times New Roman" w:hAnsi="Times New Roman"/>
          <w:sz w:val="22"/>
          <w:szCs w:val="22"/>
        </w:rPr>
        <w:t xml:space="preserve">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50:06:0030203:335-50/157/2021-5 от «13» мая 2021 года</w:t>
      </w:r>
      <w:r w:rsidRPr="00AA66BC">
        <w:rPr>
          <w:rStyle w:val="FontStyle23"/>
        </w:rPr>
        <w:t>;</w:t>
      </w:r>
    </w:p>
    <w:p w14:paraId="1C44A9AE" w14:textId="3AFCF25E" w:rsidR="0055228D" w:rsidRPr="00AA66BC" w:rsidRDefault="0055228D" w:rsidP="00AA66BC">
      <w:pPr>
        <w:pStyle w:val="Style13"/>
        <w:widowControl/>
        <w:tabs>
          <w:tab w:val="left" w:pos="851"/>
          <w:tab w:val="left" w:pos="1272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 xml:space="preserve">33. земельный участок, категория земель: земли сельскохозяйственного назначения, разрешенное использование: для дачного строительства, общая площадь 1 100 (Одна тысяча сто)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50:06:0030203:336,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="00CA0033"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>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50:06:0030203:336-50/157/2021-5 от «13» мая 2021 года</w:t>
      </w:r>
      <w:r w:rsidRPr="00AA66BC">
        <w:rPr>
          <w:rStyle w:val="FontStyle23"/>
        </w:rPr>
        <w:t>;</w:t>
      </w:r>
    </w:p>
    <w:p w14:paraId="112E2F83" w14:textId="0EB707BC" w:rsidR="0055228D" w:rsidRPr="00AA66BC" w:rsidRDefault="0055228D" w:rsidP="00AA66BC">
      <w:pPr>
        <w:pStyle w:val="Style13"/>
        <w:widowControl/>
        <w:tabs>
          <w:tab w:val="left" w:pos="851"/>
          <w:tab w:val="left" w:pos="1272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 xml:space="preserve">34. земельный участок, категория земель: земли сельскохозяйственного назначения, разрешенное использование: для дачного строительства, общая площадь 1 216 (Одна тысяча двести шестнадцать)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</w:t>
      </w:r>
      <w:r w:rsidR="00E76B6B">
        <w:rPr>
          <w:rStyle w:val="FontStyle23"/>
        </w:rPr>
        <w:t>д</w:t>
      </w:r>
      <w:r w:rsidRPr="00AA66BC">
        <w:rPr>
          <w:rStyle w:val="FontStyle23"/>
        </w:rPr>
        <w:t xml:space="preserve">ом. Участок находится примерно в 180 м. от ориентира по направлению на юг. Кадастровый (или условный) номер: 50:06:0030203:337,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50:06:0030203:337-50/157/2021-5 от «13» мая 2021 года</w:t>
      </w:r>
      <w:r w:rsidRPr="00AA66BC">
        <w:rPr>
          <w:rStyle w:val="FontStyle23"/>
        </w:rPr>
        <w:t>;</w:t>
      </w:r>
    </w:p>
    <w:p w14:paraId="33E16A04" w14:textId="056E7A34" w:rsidR="0055228D" w:rsidRPr="00AA66BC" w:rsidRDefault="0055228D" w:rsidP="00CA003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AA66BC">
        <w:rPr>
          <w:rStyle w:val="FontStyle23"/>
        </w:rPr>
        <w:t xml:space="preserve">35.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(Одна) </w:t>
      </w:r>
      <w:proofErr w:type="spellStart"/>
      <w:r w:rsidRPr="00AA66BC">
        <w:rPr>
          <w:rStyle w:val="FontStyle23"/>
        </w:rPr>
        <w:t>кв.м</w:t>
      </w:r>
      <w:proofErr w:type="spellEnd"/>
      <w:r w:rsidRPr="00AA66BC">
        <w:rPr>
          <w:rStyle w:val="FontStyle23"/>
        </w:rPr>
        <w:t>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23.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50:06:0030203:339, </w:t>
      </w:r>
      <w:r w:rsidRPr="00AA66BC">
        <w:rPr>
          <w:rFonts w:ascii="Times New Roman" w:hAnsi="Times New Roman" w:cs="Times New Roman"/>
          <w:color w:val="000000"/>
        </w:rPr>
        <w:t xml:space="preserve">принадлежащий </w:t>
      </w:r>
      <w:r w:rsidR="00CA0033" w:rsidRPr="00C254A2">
        <w:rPr>
          <w:rFonts w:ascii="Times New Roman" w:hAnsi="Times New Roman" w:cs="Times New Roman"/>
          <w:color w:val="000000"/>
        </w:rPr>
        <w:t>Продавцу</w:t>
      </w:r>
      <w:r w:rsidRPr="00AA66BC">
        <w:rPr>
          <w:rFonts w:ascii="Times New Roman" w:hAnsi="Times New Roman" w:cs="Times New Roman"/>
          <w:color w:val="000000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50:06:0030203:339-50/157/2021-5 от «13» мая 2021 года.</w:t>
      </w:r>
    </w:p>
    <w:p w14:paraId="1876D64D" w14:textId="77777777" w:rsidR="00CA0033" w:rsidRPr="00AA66BC" w:rsidRDefault="00CA0033" w:rsidP="00CA00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A66BC">
        <w:rPr>
          <w:rFonts w:ascii="Times New Roman" w:hAnsi="Times New Roman" w:cs="Times New Roman"/>
        </w:rPr>
        <w:t>Продавец гарантирует, что предмет торгов никому не продан, не находится под арестом, не обременен правами третьих лиц.</w:t>
      </w:r>
    </w:p>
    <w:p w14:paraId="0D92488E" w14:textId="4FD3966A" w:rsidR="0022103C" w:rsidRPr="00AA66BC" w:rsidRDefault="0022103C" w:rsidP="00AA66B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Начальная цена – </w:t>
      </w:r>
      <w:r w:rsidR="00F5436B" w:rsidRPr="00AA66BC">
        <w:rPr>
          <w:rFonts w:ascii="Times New Roman" w:hAnsi="Times New Roman" w:cs="Times New Roman"/>
          <w:color w:val="000000"/>
        </w:rPr>
        <w:t>1 660 200,00 рублей</w:t>
      </w:r>
      <w:r w:rsidRPr="00AA66BC">
        <w:rPr>
          <w:rFonts w:ascii="Times New Roman" w:eastAsia="TimesNewRomanPSMT" w:hAnsi="Times New Roman" w:cs="Times New Roman"/>
        </w:rPr>
        <w:t xml:space="preserve">, </w:t>
      </w:r>
      <w:r w:rsidR="008C6A44" w:rsidRPr="00AA66BC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="00F5436B" w:rsidRPr="00AA66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436B" w:rsidRPr="00AA66BC">
        <w:rPr>
          <w:rFonts w:ascii="Times New Roman" w:hAnsi="Times New Roman" w:cs="Times New Roman"/>
        </w:rPr>
        <w:t>(подпункт 6 пункта 2 статьи 146 Налогового кодекса Российской Федерации)</w:t>
      </w:r>
      <w:r w:rsidRPr="00AA66BC">
        <w:rPr>
          <w:rFonts w:ascii="Times New Roman" w:hAnsi="Times New Roman" w:cs="Times New Roman"/>
        </w:rPr>
        <w:t>.</w:t>
      </w:r>
    </w:p>
    <w:p w14:paraId="610ACA37" w14:textId="05B6A5F2" w:rsidR="0022103C" w:rsidRPr="00AA66BC" w:rsidRDefault="0022103C" w:rsidP="00AA66BC">
      <w:pPr>
        <w:pStyle w:val="a3"/>
        <w:spacing w:before="0" w:beforeAutospacing="0" w:after="16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 xml:space="preserve">Шаг аукциона на повышение – </w:t>
      </w:r>
      <w:r w:rsidR="00F5436B" w:rsidRPr="00AA66BC">
        <w:rPr>
          <w:sz w:val="22"/>
          <w:szCs w:val="22"/>
        </w:rPr>
        <w:t>25 000,00</w:t>
      </w:r>
      <w:r w:rsidR="00F5436B" w:rsidRPr="00AA66BC">
        <w:rPr>
          <w:b/>
          <w:sz w:val="22"/>
          <w:szCs w:val="22"/>
        </w:rPr>
        <w:t xml:space="preserve"> </w:t>
      </w:r>
      <w:r w:rsidR="00F5436B" w:rsidRPr="00AA66BC">
        <w:rPr>
          <w:sz w:val="22"/>
          <w:szCs w:val="22"/>
        </w:rPr>
        <w:t>рублей</w:t>
      </w:r>
      <w:r w:rsidR="004D10B9" w:rsidRPr="00AA66BC">
        <w:rPr>
          <w:sz w:val="22"/>
          <w:szCs w:val="22"/>
        </w:rPr>
        <w:t>.</w:t>
      </w:r>
    </w:p>
    <w:p w14:paraId="7466C19A" w14:textId="6D018DBD" w:rsidR="0022103C" w:rsidRPr="00AA66BC" w:rsidRDefault="0022103C" w:rsidP="00AA66BC">
      <w:pPr>
        <w:pStyle w:val="a3"/>
        <w:spacing w:before="0" w:beforeAutospacing="0" w:after="16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 xml:space="preserve">Размер задатка – </w:t>
      </w:r>
      <w:r w:rsidR="00F5436B" w:rsidRPr="00AA66BC">
        <w:rPr>
          <w:sz w:val="22"/>
          <w:szCs w:val="22"/>
        </w:rPr>
        <w:t>83 010,00</w:t>
      </w:r>
      <w:r w:rsidR="00F5436B" w:rsidRPr="00AA66BC">
        <w:rPr>
          <w:b/>
          <w:sz w:val="22"/>
          <w:szCs w:val="22"/>
        </w:rPr>
        <w:t xml:space="preserve"> </w:t>
      </w:r>
      <w:r w:rsidR="00F5436B" w:rsidRPr="00AA66BC">
        <w:rPr>
          <w:sz w:val="22"/>
          <w:szCs w:val="22"/>
        </w:rPr>
        <w:t xml:space="preserve">рублей </w:t>
      </w:r>
      <w:r w:rsidRPr="00AA66BC">
        <w:rPr>
          <w:sz w:val="22"/>
          <w:szCs w:val="22"/>
        </w:rPr>
        <w:t>руб., НДС не облагается.</w:t>
      </w:r>
    </w:p>
    <w:p w14:paraId="4E7958A9" w14:textId="0435CED4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Прием заявок на участие в торгах осуществляется в период с 1</w:t>
      </w:r>
      <w:r w:rsidR="00F5436B" w:rsidRPr="00AA66BC">
        <w:rPr>
          <w:rFonts w:ascii="Times New Roman" w:hAnsi="Times New Roman" w:cs="Times New Roman"/>
        </w:rPr>
        <w:t>2</w:t>
      </w:r>
      <w:r w:rsidRPr="00AA66BC">
        <w:rPr>
          <w:rFonts w:ascii="Times New Roman" w:hAnsi="Times New Roman" w:cs="Times New Roman"/>
        </w:rPr>
        <w:t xml:space="preserve">:00 </w:t>
      </w:r>
      <w:r w:rsidR="00F5436B" w:rsidRPr="00AA66BC">
        <w:rPr>
          <w:rFonts w:ascii="Times New Roman" w:hAnsi="Times New Roman" w:cs="Times New Roman"/>
        </w:rPr>
        <w:t>20</w:t>
      </w:r>
      <w:r w:rsidRPr="00AA66BC">
        <w:rPr>
          <w:rFonts w:ascii="Times New Roman" w:hAnsi="Times New Roman" w:cs="Times New Roman"/>
        </w:rPr>
        <w:t>.</w:t>
      </w:r>
      <w:r w:rsidR="00F5436B" w:rsidRPr="00AA66BC">
        <w:rPr>
          <w:rFonts w:ascii="Times New Roman" w:hAnsi="Times New Roman" w:cs="Times New Roman"/>
        </w:rPr>
        <w:t>06</w:t>
      </w:r>
      <w:r w:rsidRPr="00AA66BC">
        <w:rPr>
          <w:rFonts w:ascii="Times New Roman" w:hAnsi="Times New Roman" w:cs="Times New Roman"/>
        </w:rPr>
        <w:t>.202</w:t>
      </w:r>
      <w:r w:rsidR="00F5436B" w:rsidRPr="00AA66BC">
        <w:rPr>
          <w:rFonts w:ascii="Times New Roman" w:hAnsi="Times New Roman" w:cs="Times New Roman"/>
        </w:rPr>
        <w:t>2</w:t>
      </w:r>
      <w:r w:rsidRPr="00AA66BC">
        <w:rPr>
          <w:rFonts w:ascii="Times New Roman" w:hAnsi="Times New Roman" w:cs="Times New Roman"/>
        </w:rPr>
        <w:t xml:space="preserve"> г. по 17:00 </w:t>
      </w:r>
      <w:r w:rsidR="00F5436B" w:rsidRPr="00AA66BC">
        <w:rPr>
          <w:rFonts w:ascii="Times New Roman" w:hAnsi="Times New Roman" w:cs="Times New Roman"/>
        </w:rPr>
        <w:t>20</w:t>
      </w:r>
      <w:r w:rsidRPr="00AA66BC">
        <w:rPr>
          <w:rFonts w:ascii="Times New Roman" w:hAnsi="Times New Roman" w:cs="Times New Roman"/>
        </w:rPr>
        <w:t>.</w:t>
      </w:r>
      <w:r w:rsidR="00F5436B" w:rsidRPr="00AA66BC">
        <w:rPr>
          <w:rFonts w:ascii="Times New Roman" w:hAnsi="Times New Roman" w:cs="Times New Roman"/>
        </w:rPr>
        <w:t>07</w:t>
      </w:r>
      <w:r w:rsidRPr="00AA66BC">
        <w:rPr>
          <w:rFonts w:ascii="Times New Roman" w:hAnsi="Times New Roman" w:cs="Times New Roman"/>
        </w:rPr>
        <w:t>.202</w:t>
      </w:r>
      <w:r w:rsidR="00F5436B" w:rsidRPr="00AA66BC">
        <w:rPr>
          <w:rFonts w:ascii="Times New Roman" w:hAnsi="Times New Roman" w:cs="Times New Roman"/>
        </w:rPr>
        <w:t>2</w:t>
      </w:r>
      <w:r w:rsidRPr="00AA66BC">
        <w:rPr>
          <w:rFonts w:ascii="Times New Roman" w:hAnsi="Times New Roman" w:cs="Times New Roman"/>
        </w:rPr>
        <w:t xml:space="preserve"> г. по московскому времени на электронной площадке </w:t>
      </w:r>
      <w:r w:rsidR="004D10B9" w:rsidRPr="00AA66BC">
        <w:rPr>
          <w:rFonts w:ascii="Times New Roman" w:hAnsi="Times New Roman" w:cs="Times New Roman"/>
        </w:rPr>
        <w:t>«Электронные системы Поволжья» (</w:t>
      </w:r>
      <w:hyperlink r:id="rId10" w:history="1">
        <w:r w:rsidR="004D10B9" w:rsidRPr="00AA66BC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AA66BC">
        <w:rPr>
          <w:rStyle w:val="a4"/>
          <w:rFonts w:ascii="Times New Roman" w:hAnsi="Times New Roman" w:cs="Times New Roman"/>
        </w:rPr>
        <w:t>)</w:t>
      </w:r>
      <w:r w:rsidRPr="00AA66BC">
        <w:rPr>
          <w:rFonts w:ascii="Times New Roman" w:hAnsi="Times New Roman" w:cs="Times New Roman"/>
        </w:rPr>
        <w:t>.</w:t>
      </w:r>
    </w:p>
    <w:p w14:paraId="204B3D36" w14:textId="1EF31720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F22557" w:rsidRPr="00AA66BC">
        <w:rPr>
          <w:rFonts w:ascii="Times New Roman" w:hAnsi="Times New Roman" w:cs="Times New Roman"/>
          <w:shd w:val="clear" w:color="auto" w:fill="FFFFFF"/>
        </w:rPr>
        <w:t>2</w:t>
      </w:r>
      <w:r w:rsidR="00F5436B" w:rsidRPr="00AA66BC">
        <w:rPr>
          <w:rFonts w:ascii="Times New Roman" w:hAnsi="Times New Roman" w:cs="Times New Roman"/>
          <w:shd w:val="clear" w:color="auto" w:fill="FFFFFF"/>
        </w:rPr>
        <w:t>8</w:t>
      </w:r>
      <w:r w:rsidRPr="00AA66BC">
        <w:rPr>
          <w:rFonts w:ascii="Times New Roman" w:hAnsi="Times New Roman" w:cs="Times New Roman"/>
          <w:shd w:val="clear" w:color="auto" w:fill="FFFFFF"/>
        </w:rPr>
        <w:t>.</w:t>
      </w:r>
      <w:r w:rsidR="00F5436B" w:rsidRPr="00AA66BC">
        <w:rPr>
          <w:rFonts w:ascii="Times New Roman" w:hAnsi="Times New Roman" w:cs="Times New Roman"/>
          <w:shd w:val="clear" w:color="auto" w:fill="FFFFFF"/>
        </w:rPr>
        <w:t>07</w:t>
      </w:r>
      <w:r w:rsidRPr="00AA66BC">
        <w:rPr>
          <w:rFonts w:ascii="Times New Roman" w:hAnsi="Times New Roman" w:cs="Times New Roman"/>
          <w:shd w:val="clear" w:color="auto" w:fill="FFFFFF"/>
        </w:rPr>
        <w:t>.202</w:t>
      </w:r>
      <w:r w:rsidR="00F5436B" w:rsidRPr="00AA66BC">
        <w:rPr>
          <w:rFonts w:ascii="Times New Roman" w:hAnsi="Times New Roman" w:cs="Times New Roman"/>
          <w:shd w:val="clear" w:color="auto" w:fill="FFFFFF"/>
        </w:rPr>
        <w:t>2</w:t>
      </w:r>
      <w:r w:rsidRPr="00AA66BC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4D10B9" w:rsidRPr="00AA66BC">
        <w:rPr>
          <w:rFonts w:ascii="Times New Roman" w:hAnsi="Times New Roman" w:cs="Times New Roman"/>
          <w:shd w:val="clear" w:color="auto" w:fill="FFFFFF"/>
        </w:rPr>
        <w:t>2</w:t>
      </w:r>
      <w:r w:rsidRPr="00AA66BC">
        <w:rPr>
          <w:rFonts w:ascii="Times New Roman" w:hAnsi="Times New Roman" w:cs="Times New Roman"/>
          <w:shd w:val="clear" w:color="auto" w:fill="FFFFFF"/>
        </w:rPr>
        <w:t>:00</w:t>
      </w:r>
      <w:r w:rsidRPr="00AA66B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AA66BC">
        <w:rPr>
          <w:rFonts w:ascii="Times New Roman" w:hAnsi="Times New Roman" w:cs="Times New Roman"/>
        </w:rPr>
        <w:t xml:space="preserve">по московскому времени на электронной площадке </w:t>
      </w:r>
      <w:r w:rsidR="004D10B9" w:rsidRPr="00AA66BC">
        <w:rPr>
          <w:rFonts w:ascii="Times New Roman" w:hAnsi="Times New Roman" w:cs="Times New Roman"/>
        </w:rPr>
        <w:t>«Электронные системы Поволжья» (</w:t>
      </w:r>
      <w:hyperlink r:id="rId11" w:history="1">
        <w:r w:rsidR="004D10B9" w:rsidRPr="00AA66BC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AA66BC">
        <w:rPr>
          <w:rStyle w:val="a4"/>
          <w:rFonts w:ascii="Times New Roman" w:hAnsi="Times New Roman" w:cs="Times New Roman"/>
        </w:rPr>
        <w:t>)</w:t>
      </w:r>
      <w:r w:rsidRPr="00AA66BC">
        <w:rPr>
          <w:rFonts w:ascii="Times New Roman" w:hAnsi="Times New Roman" w:cs="Times New Roman"/>
        </w:rPr>
        <w:t>.</w:t>
      </w:r>
    </w:p>
    <w:p w14:paraId="01781717" w14:textId="49BCA76B" w:rsidR="0022103C" w:rsidRPr="00AA66BC" w:rsidRDefault="0022103C" w:rsidP="00AA66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AA66BC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AA66BC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AA66BC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="004D10B9" w:rsidRPr="00AA66BC">
        <w:rPr>
          <w:sz w:val="22"/>
          <w:szCs w:val="22"/>
        </w:rPr>
        <w:t>«Электронные системы Поволжья» (</w:t>
      </w:r>
      <w:hyperlink r:id="rId12" w:history="1">
        <w:r w:rsidR="004D10B9" w:rsidRPr="00AA66BC">
          <w:rPr>
            <w:rStyle w:val="a4"/>
            <w:sz w:val="22"/>
            <w:szCs w:val="22"/>
          </w:rPr>
          <w:t>http://el-torg.com/</w:t>
        </w:r>
      </w:hyperlink>
      <w:r w:rsidR="004D10B9" w:rsidRPr="00AA66BC">
        <w:rPr>
          <w:rStyle w:val="a4"/>
          <w:sz w:val="22"/>
          <w:szCs w:val="22"/>
        </w:rPr>
        <w:t>)</w:t>
      </w:r>
      <w:r w:rsidR="004D10B9" w:rsidRPr="00AA66BC">
        <w:rPr>
          <w:rStyle w:val="a4"/>
          <w:color w:val="auto"/>
          <w:sz w:val="22"/>
          <w:szCs w:val="22"/>
          <w:u w:val="none"/>
        </w:rPr>
        <w:t xml:space="preserve"> </w:t>
      </w:r>
      <w:r w:rsidRPr="00AA66BC">
        <w:rPr>
          <w:sz w:val="22"/>
          <w:szCs w:val="22"/>
        </w:rPr>
        <w:t xml:space="preserve">в </w:t>
      </w:r>
      <w:r w:rsidRPr="00AA66BC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771A71FE" w14:textId="77777777" w:rsidR="0022103C" w:rsidRPr="00AA66BC" w:rsidRDefault="0022103C" w:rsidP="00AA66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>Заявка на участие в торгах должна содержать:</w:t>
      </w:r>
    </w:p>
    <w:p w14:paraId="4C9416A8" w14:textId="77777777" w:rsidR="0022103C" w:rsidRPr="00AA66BC" w:rsidRDefault="0022103C" w:rsidP="00AA6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66BC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68361A4C" w14:textId="77777777" w:rsidR="0022103C" w:rsidRPr="00AA66BC" w:rsidRDefault="0022103C" w:rsidP="00AA6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66BC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7E9BCBB1" w14:textId="77777777" w:rsidR="0022103C" w:rsidRPr="00AA66BC" w:rsidRDefault="0022103C" w:rsidP="00AA6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66BC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39E24FB2" w14:textId="77777777" w:rsidR="0022103C" w:rsidRPr="00AA66BC" w:rsidRDefault="0022103C" w:rsidP="00AA66B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66BC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5E403A1B" w14:textId="77777777" w:rsidR="0084434A" w:rsidRPr="00AA66BC" w:rsidRDefault="0022103C" w:rsidP="00AA6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- документы, удостоверяющие личность, СНИЛС (для физического лица и индивидуального предпринимателя);</w:t>
      </w:r>
    </w:p>
    <w:p w14:paraId="39B866CF" w14:textId="424EA5ED" w:rsidR="0002318A" w:rsidRPr="00AA66BC" w:rsidRDefault="0002318A" w:rsidP="00AA6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4B777D29" w14:textId="77777777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42096496" w14:textId="77777777" w:rsidR="0022103C" w:rsidRPr="00AA66BC" w:rsidRDefault="0022103C" w:rsidP="00AA66B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66BC">
        <w:rPr>
          <w:rFonts w:ascii="Times New Roman" w:eastAsia="Times New Roman" w:hAnsi="Times New Roman" w:cs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7D64AE66" w14:textId="6DB9455E" w:rsidR="0022103C" w:rsidRPr="00AA66BC" w:rsidRDefault="0022103C" w:rsidP="00AA66B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AA66BC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4D10B9" w:rsidRPr="00AA66BC">
        <w:rPr>
          <w:rFonts w:ascii="Times New Roman" w:hAnsi="Times New Roman" w:cs="Times New Roman"/>
        </w:rPr>
        <w:t xml:space="preserve">«Электронные системы Поволжья» в сети Интернет по </w:t>
      </w:r>
      <w:r w:rsidR="004D10B9" w:rsidRPr="00AA66BC">
        <w:rPr>
          <w:rFonts w:ascii="Times New Roman" w:hAnsi="Times New Roman" w:cs="Times New Roman"/>
        </w:rPr>
        <w:lastRenderedPageBreak/>
        <w:t xml:space="preserve">адресу: </w:t>
      </w:r>
      <w:hyperlink r:id="rId13" w:history="1">
        <w:r w:rsidR="004D10B9" w:rsidRPr="00AA66BC">
          <w:rPr>
            <w:rStyle w:val="a4"/>
            <w:rFonts w:ascii="Times New Roman" w:hAnsi="Times New Roman" w:cs="Times New Roman"/>
          </w:rPr>
          <w:t>http://el-torg.com/</w:t>
        </w:r>
      </w:hyperlink>
      <w:r w:rsidRPr="00AA66BC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AA66BC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38DE32B7" w14:textId="77777777" w:rsidR="0002318A" w:rsidRPr="00AA66BC" w:rsidRDefault="001A54F4" w:rsidP="00AA66BC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A66BC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</w:t>
      </w:r>
      <w:r w:rsidR="004A4F52" w:rsidRPr="00AA66BC">
        <w:rPr>
          <w:rFonts w:ascii="Times New Roman" w:hAnsi="Times New Roman" w:cs="Times New Roman"/>
        </w:rPr>
        <w:t>торгах</w:t>
      </w:r>
      <w:r w:rsidRPr="00AA66BC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  <w:r w:rsidR="0002318A" w:rsidRPr="00AA66BC">
        <w:rPr>
          <w:rFonts w:ascii="Times New Roman" w:hAnsi="Times New Roman" w:cs="Times New Roman"/>
        </w:rPr>
        <w:t xml:space="preserve"> </w:t>
      </w:r>
      <w:r w:rsidR="0002318A" w:rsidRPr="00AA66BC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3ED5F9D5" w14:textId="77777777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AA66BC">
        <w:rPr>
          <w:rFonts w:ascii="Times New Roman" w:eastAsia="Times New Roman" w:hAnsi="Times New Roman" w:cs="Times New Roman"/>
          <w:lang w:eastAsia="ru-RU"/>
        </w:rPr>
        <w:t>квалифицированной</w:t>
      </w:r>
      <w:r w:rsidRPr="00AA66BC">
        <w:rPr>
          <w:rFonts w:ascii="Times New Roman" w:hAnsi="Times New Roman" w:cs="Times New Roman"/>
        </w:rPr>
        <w:t xml:space="preserve"> электронной подписью заявителя.</w:t>
      </w:r>
    </w:p>
    <w:p w14:paraId="31DE2D8E" w14:textId="2BED8965" w:rsidR="0022103C" w:rsidRPr="00AA66BC" w:rsidRDefault="0002318A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AA66BC">
        <w:rPr>
          <w:rFonts w:ascii="Times New Roman" w:hAnsi="Times New Roman" w:cs="Times New Roman"/>
        </w:rPr>
        <w:t xml:space="preserve"> Заявитель обязан обеспечить поступление задатка </w:t>
      </w:r>
      <w:r w:rsidR="0022103C" w:rsidRPr="00AA66BC">
        <w:rPr>
          <w:rFonts w:ascii="Times New Roman" w:hAnsi="Times New Roman" w:cs="Times New Roman"/>
        </w:rPr>
        <w:t>не позднее даты окончания приема заявок на участие в торгах (</w:t>
      </w:r>
      <w:r w:rsidR="00F5436B" w:rsidRPr="00AA66BC">
        <w:rPr>
          <w:rFonts w:ascii="Times New Roman" w:hAnsi="Times New Roman" w:cs="Times New Roman"/>
        </w:rPr>
        <w:t>20</w:t>
      </w:r>
      <w:r w:rsidR="0022103C" w:rsidRPr="00AA66BC">
        <w:rPr>
          <w:rFonts w:ascii="Times New Roman" w:hAnsi="Times New Roman" w:cs="Times New Roman"/>
        </w:rPr>
        <w:t>.</w:t>
      </w:r>
      <w:r w:rsidR="00F5436B" w:rsidRPr="00AA66BC">
        <w:rPr>
          <w:rFonts w:ascii="Times New Roman" w:hAnsi="Times New Roman" w:cs="Times New Roman"/>
        </w:rPr>
        <w:t>07</w:t>
      </w:r>
      <w:r w:rsidR="0022103C" w:rsidRPr="00AA66BC">
        <w:rPr>
          <w:rFonts w:ascii="Times New Roman" w:hAnsi="Times New Roman" w:cs="Times New Roman"/>
        </w:rPr>
        <w:t>.202</w:t>
      </w:r>
      <w:r w:rsidR="00F5436B" w:rsidRPr="00AA66BC">
        <w:rPr>
          <w:rFonts w:ascii="Times New Roman" w:hAnsi="Times New Roman" w:cs="Times New Roman"/>
        </w:rPr>
        <w:t>2</w:t>
      </w:r>
      <w:r w:rsidR="009351C4" w:rsidRPr="00AA66BC">
        <w:rPr>
          <w:rFonts w:ascii="Times New Roman" w:hAnsi="Times New Roman" w:cs="Times New Roman"/>
        </w:rPr>
        <w:t xml:space="preserve"> г.</w:t>
      </w:r>
      <w:r w:rsidR="0022103C" w:rsidRPr="00AA66BC">
        <w:rPr>
          <w:rFonts w:ascii="Times New Roman" w:hAnsi="Times New Roman" w:cs="Times New Roman"/>
        </w:rPr>
        <w:t xml:space="preserve">) на счет организатора торгов по следующим реквизитам: </w:t>
      </w:r>
    </w:p>
    <w:p w14:paraId="33867DDF" w14:textId="17FC8AB9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Общество с ограниченной ответственностью «КОРТ», </w:t>
      </w:r>
      <w:r w:rsidR="0002318A" w:rsidRPr="00AA66BC">
        <w:rPr>
          <w:rFonts w:ascii="Times New Roman" w:hAnsi="Times New Roman" w:cs="Times New Roman"/>
        </w:rPr>
        <w:t xml:space="preserve">ИНН 7709910588, КПП 770901001, </w:t>
      </w:r>
      <w:r w:rsidR="0002318A" w:rsidRPr="00AA66BC">
        <w:rPr>
          <w:rFonts w:ascii="Times New Roman" w:hAnsi="Times New Roman" w:cs="Times New Roman"/>
        </w:rPr>
        <w:br/>
      </w:r>
      <w:r w:rsidRPr="00AA66BC">
        <w:rPr>
          <w:rFonts w:ascii="Times New Roman" w:hAnsi="Times New Roman" w:cs="Times New Roman"/>
        </w:rPr>
        <w:t>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</w:t>
      </w:r>
      <w:r w:rsidR="00547B2E">
        <w:rPr>
          <w:rFonts w:ascii="Times New Roman" w:hAnsi="Times New Roman" w:cs="Times New Roman"/>
        </w:rPr>
        <w:t xml:space="preserve"> 006590</w:t>
      </w:r>
      <w:r w:rsidRPr="00AA66BC">
        <w:rPr>
          <w:rFonts w:ascii="Times New Roman" w:hAnsi="Times New Roman" w:cs="Times New Roman"/>
        </w:rPr>
        <w:t>, по лоту №</w:t>
      </w:r>
      <w:r w:rsidR="00F5436B" w:rsidRPr="00AA66BC">
        <w:rPr>
          <w:rFonts w:ascii="Times New Roman" w:hAnsi="Times New Roman" w:cs="Times New Roman"/>
        </w:rPr>
        <w:t xml:space="preserve"> 1</w:t>
      </w:r>
      <w:r w:rsidRPr="00AA66BC">
        <w:rPr>
          <w:rFonts w:ascii="Times New Roman" w:hAnsi="Times New Roman" w:cs="Times New Roman"/>
        </w:rPr>
        <w:t>».</w:t>
      </w:r>
    </w:p>
    <w:p w14:paraId="4997B352" w14:textId="28F5F810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торгов.</w:t>
      </w:r>
    </w:p>
    <w:p w14:paraId="5BC72C6D" w14:textId="28377F66" w:rsidR="009B5C99" w:rsidRPr="00AA66BC" w:rsidRDefault="009B5C99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eastAsia="Times New Roman" w:hAnsi="Times New Roman" w:cs="Times New Roman"/>
          <w:lang w:eastAsia="ru-RU"/>
        </w:rPr>
        <w:t xml:space="preserve">Сумма задатка, перечисленного </w:t>
      </w:r>
      <w:r w:rsidRPr="00AA66BC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AA66BC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Pr="00AA66BC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AA66BC">
        <w:rPr>
          <w:rFonts w:ascii="Times New Roman" w:hAnsi="Times New Roman" w:cs="Times New Roman"/>
          <w:lang w:eastAsia="ru-RU"/>
        </w:rPr>
        <w:t>недвижимого имущества</w:t>
      </w:r>
      <w:r w:rsidRPr="00AA66BC">
        <w:rPr>
          <w:rFonts w:ascii="Times New Roman" w:hAnsi="Times New Roman" w:cs="Times New Roman"/>
        </w:rPr>
        <w:t>.</w:t>
      </w:r>
    </w:p>
    <w:p w14:paraId="6CF1C912" w14:textId="77777777" w:rsidR="0002318A" w:rsidRPr="00AA66BC" w:rsidRDefault="0002318A" w:rsidP="00AA66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6BC">
        <w:rPr>
          <w:rFonts w:ascii="Times New Roman" w:eastAsia="Times New Roman" w:hAnsi="Times New Roman" w:cs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AA66BC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0300310F" w14:textId="77777777" w:rsidR="0022103C" w:rsidRPr="00AA66BC" w:rsidRDefault="0022103C" w:rsidP="00AA6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966CFA9" w14:textId="77777777" w:rsidR="0022103C" w:rsidRPr="00AA66BC" w:rsidRDefault="0022103C" w:rsidP="00AA66BC">
      <w:pPr>
        <w:pStyle w:val="default"/>
        <w:shd w:val="clear" w:color="auto" w:fill="FFFFFF"/>
        <w:spacing w:before="120" w:beforeAutospacing="0" w:after="12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38395D9D" w14:textId="77777777" w:rsidR="0022103C" w:rsidRPr="00AA66BC" w:rsidRDefault="0022103C" w:rsidP="00AA66BC">
      <w:pPr>
        <w:pStyle w:val="default"/>
        <w:shd w:val="clear" w:color="auto" w:fill="FFFFFF"/>
        <w:spacing w:before="120" w:beforeAutospacing="0" w:after="12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 xml:space="preserve">- документы и сведения, указанные в извещении о проведении торгов, не представлены заявителем либо представлены не в полном объеме; </w:t>
      </w:r>
    </w:p>
    <w:p w14:paraId="0BC92B00" w14:textId="77777777" w:rsidR="0022103C" w:rsidRPr="00AA66BC" w:rsidRDefault="0022103C" w:rsidP="00AA66BC">
      <w:pPr>
        <w:pStyle w:val="default"/>
        <w:shd w:val="clear" w:color="auto" w:fill="FFFFFF"/>
        <w:spacing w:before="0" w:beforeAutospacing="0" w:after="12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F83661B" w14:textId="2F9595F5" w:rsidR="0022103C" w:rsidRPr="00AA66BC" w:rsidRDefault="0022103C" w:rsidP="00AA66BC">
      <w:pPr>
        <w:pStyle w:val="default"/>
        <w:shd w:val="clear" w:color="auto" w:fill="FFFFFF"/>
        <w:spacing w:before="0" w:beforeAutospacing="0" w:after="12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02318A" w:rsidRPr="00AA66BC">
        <w:rPr>
          <w:sz w:val="22"/>
          <w:szCs w:val="22"/>
        </w:rPr>
        <w:t>.</w:t>
      </w:r>
    </w:p>
    <w:p w14:paraId="6EEAC004" w14:textId="7F459188" w:rsidR="0022103C" w:rsidRPr="00AA66BC" w:rsidRDefault="0022103C" w:rsidP="00AA66BC">
      <w:pPr>
        <w:pStyle w:val="a3"/>
        <w:shd w:val="clear" w:color="auto" w:fill="FFFFFF"/>
        <w:ind w:right="-30"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до </w:t>
      </w:r>
      <w:r w:rsidR="009351C4" w:rsidRPr="00AA66BC">
        <w:rPr>
          <w:sz w:val="22"/>
          <w:szCs w:val="22"/>
        </w:rPr>
        <w:t>2</w:t>
      </w:r>
      <w:r w:rsidR="00927795" w:rsidRPr="00AA66BC">
        <w:rPr>
          <w:sz w:val="22"/>
          <w:szCs w:val="22"/>
        </w:rPr>
        <w:t>7</w:t>
      </w:r>
      <w:r w:rsidR="0060126D" w:rsidRPr="00AA66BC">
        <w:rPr>
          <w:sz w:val="22"/>
          <w:szCs w:val="22"/>
        </w:rPr>
        <w:t>.</w:t>
      </w:r>
      <w:r w:rsidR="00927795" w:rsidRPr="00AA66BC">
        <w:rPr>
          <w:sz w:val="22"/>
          <w:szCs w:val="22"/>
        </w:rPr>
        <w:t>07</w:t>
      </w:r>
      <w:r w:rsidR="0060126D" w:rsidRPr="00AA66BC">
        <w:rPr>
          <w:sz w:val="22"/>
          <w:szCs w:val="22"/>
        </w:rPr>
        <w:t>.</w:t>
      </w:r>
      <w:r w:rsidRPr="00AA66BC">
        <w:rPr>
          <w:sz w:val="22"/>
          <w:szCs w:val="22"/>
        </w:rPr>
        <w:t>202</w:t>
      </w:r>
      <w:r w:rsidR="00927795" w:rsidRPr="00AA66BC">
        <w:rPr>
          <w:sz w:val="22"/>
          <w:szCs w:val="22"/>
        </w:rPr>
        <w:t>2</w:t>
      </w:r>
      <w:r w:rsidR="009351C4" w:rsidRPr="00AA66BC">
        <w:rPr>
          <w:sz w:val="22"/>
          <w:szCs w:val="22"/>
        </w:rPr>
        <w:t xml:space="preserve"> г.</w:t>
      </w:r>
      <w:r w:rsidRPr="00AA66BC">
        <w:rPr>
          <w:sz w:val="22"/>
          <w:szCs w:val="22"/>
        </w:rPr>
        <w:t xml:space="preserve"> и оформляется протоколом об определении участников торгов на электронной площадке </w:t>
      </w:r>
      <w:r w:rsidR="0060126D" w:rsidRPr="00AA66BC">
        <w:rPr>
          <w:sz w:val="22"/>
          <w:szCs w:val="22"/>
        </w:rPr>
        <w:t>«Электронные системы Поволжья» (</w:t>
      </w:r>
      <w:hyperlink r:id="rId14" w:history="1">
        <w:r w:rsidR="0060126D" w:rsidRPr="00AA66BC">
          <w:rPr>
            <w:rStyle w:val="a4"/>
            <w:sz w:val="22"/>
            <w:szCs w:val="22"/>
          </w:rPr>
          <w:t>http://el-torg.com/</w:t>
        </w:r>
      </w:hyperlink>
      <w:r w:rsidR="0060126D" w:rsidRPr="00AA66BC">
        <w:rPr>
          <w:rStyle w:val="a4"/>
          <w:sz w:val="22"/>
          <w:szCs w:val="22"/>
        </w:rPr>
        <w:t>)</w:t>
      </w:r>
      <w:r w:rsidR="0060126D" w:rsidRPr="00AA66BC">
        <w:rPr>
          <w:rStyle w:val="a4"/>
          <w:color w:val="auto"/>
          <w:sz w:val="22"/>
          <w:szCs w:val="22"/>
          <w:u w:val="none"/>
        </w:rPr>
        <w:t>.</w:t>
      </w:r>
    </w:p>
    <w:p w14:paraId="3ED53D1C" w14:textId="77777777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15962521" w14:textId="7EF9CFA2" w:rsidR="0022103C" w:rsidRPr="00AA66BC" w:rsidRDefault="0022103C" w:rsidP="00AA66BC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AA66BC">
        <w:rPr>
          <w:rFonts w:ascii="Times New Roman" w:hAnsi="Times New Roman"/>
          <w:sz w:val="22"/>
          <w:szCs w:val="22"/>
        </w:rPr>
        <w:t xml:space="preserve">Торги проводятся на электронной площадке </w:t>
      </w:r>
      <w:r w:rsidR="0060126D" w:rsidRPr="00AA66BC">
        <w:rPr>
          <w:rFonts w:ascii="Times New Roman" w:hAnsi="Times New Roman"/>
          <w:sz w:val="22"/>
          <w:szCs w:val="22"/>
        </w:rPr>
        <w:t>«Электронные системы Поволжья» (</w:t>
      </w:r>
      <w:hyperlink r:id="rId15" w:history="1">
        <w:r w:rsidR="0060126D" w:rsidRPr="00AA66BC">
          <w:rPr>
            <w:rStyle w:val="a4"/>
            <w:rFonts w:ascii="Times New Roman" w:hAnsi="Times New Roman"/>
            <w:sz w:val="22"/>
            <w:szCs w:val="22"/>
          </w:rPr>
          <w:t>http://el-torg.com/</w:t>
        </w:r>
      </w:hyperlink>
      <w:r w:rsidR="0060126D" w:rsidRPr="00AA66BC">
        <w:rPr>
          <w:rStyle w:val="a4"/>
          <w:rFonts w:ascii="Times New Roman" w:hAnsi="Times New Roman"/>
          <w:sz w:val="22"/>
          <w:szCs w:val="22"/>
        </w:rPr>
        <w:t>)</w:t>
      </w:r>
      <w:r w:rsidR="0060126D" w:rsidRPr="00AA66BC">
        <w:rPr>
          <w:rStyle w:val="a4"/>
          <w:rFonts w:ascii="Times New Roman" w:hAnsi="Times New Roman"/>
          <w:color w:val="auto"/>
          <w:sz w:val="22"/>
          <w:szCs w:val="22"/>
          <w:u w:val="none"/>
          <w:lang w:val="ru-RU"/>
        </w:rPr>
        <w:t xml:space="preserve"> </w:t>
      </w:r>
      <w:r w:rsidRPr="00AA66BC">
        <w:rPr>
          <w:rFonts w:ascii="Times New Roman" w:hAnsi="Times New Roman"/>
          <w:sz w:val="22"/>
          <w:szCs w:val="22"/>
        </w:rPr>
        <w:t>в д</w:t>
      </w:r>
      <w:r w:rsidRPr="00AA66BC">
        <w:rPr>
          <w:rFonts w:ascii="Times New Roman" w:hAnsi="Times New Roman"/>
          <w:sz w:val="22"/>
          <w:szCs w:val="22"/>
          <w:lang w:val="ru-RU"/>
        </w:rPr>
        <w:t>ату</w:t>
      </w:r>
      <w:r w:rsidRPr="00AA66BC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AA66BC">
        <w:rPr>
          <w:rFonts w:ascii="Times New Roman" w:hAnsi="Times New Roman"/>
          <w:sz w:val="22"/>
          <w:szCs w:val="22"/>
          <w:lang w:val="ru-RU"/>
        </w:rPr>
        <w:t>извещении</w:t>
      </w:r>
      <w:r w:rsidRPr="00AA66BC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3C1B212E" w14:textId="77777777" w:rsidR="0022103C" w:rsidRPr="00AA66BC" w:rsidRDefault="0022103C" w:rsidP="00AA66BC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AA66BC">
        <w:rPr>
          <w:rFonts w:ascii="Times New Roman" w:hAnsi="Times New Roman"/>
          <w:sz w:val="22"/>
          <w:szCs w:val="22"/>
          <w:lang w:val="ru-RU"/>
        </w:rPr>
        <w:t>О</w:t>
      </w:r>
      <w:proofErr w:type="spellStart"/>
      <w:r w:rsidRPr="00AA66BC">
        <w:rPr>
          <w:rFonts w:ascii="Times New Roman" w:hAnsi="Times New Roman"/>
          <w:sz w:val="22"/>
          <w:szCs w:val="22"/>
        </w:rPr>
        <w:t>рганизатор</w:t>
      </w:r>
      <w:proofErr w:type="spellEnd"/>
      <w:r w:rsidRPr="00AA66BC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77D4B268" w14:textId="77777777" w:rsidR="0022103C" w:rsidRPr="00AA66BC" w:rsidRDefault="0022103C" w:rsidP="00AA66BC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AA66BC">
        <w:rPr>
          <w:rFonts w:ascii="Times New Roman" w:hAnsi="Times New Roman"/>
          <w:sz w:val="22"/>
          <w:szCs w:val="22"/>
        </w:rPr>
        <w:t>При подаче</w:t>
      </w:r>
      <w:r w:rsidRPr="00AA66BC">
        <w:rPr>
          <w:rFonts w:ascii="Times New Roman" w:hAnsi="Times New Roman"/>
          <w:sz w:val="22"/>
          <w:szCs w:val="22"/>
          <w:lang w:val="ru-RU"/>
        </w:rPr>
        <w:t xml:space="preserve"> участником торгов</w:t>
      </w:r>
      <w:r w:rsidRPr="00AA66BC">
        <w:rPr>
          <w:rFonts w:ascii="Times New Roman" w:hAnsi="Times New Roman"/>
          <w:sz w:val="22"/>
          <w:szCs w:val="22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AA66BC">
        <w:rPr>
          <w:rFonts w:ascii="Times New Roman" w:hAnsi="Times New Roman"/>
          <w:sz w:val="22"/>
          <w:szCs w:val="22"/>
          <w:lang w:val="ru-RU"/>
        </w:rPr>
        <w:t>аукциона на повышение</w:t>
      </w:r>
      <w:r w:rsidRPr="00AA66BC">
        <w:rPr>
          <w:rFonts w:ascii="Times New Roman" w:hAnsi="Times New Roman"/>
          <w:sz w:val="22"/>
          <w:szCs w:val="22"/>
        </w:rPr>
        <w:t xml:space="preserve">». </w:t>
      </w:r>
    </w:p>
    <w:p w14:paraId="35CD31AC" w14:textId="0C0B33CA" w:rsidR="0022103C" w:rsidRPr="000E4C31" w:rsidRDefault="0022103C" w:rsidP="00AA66BC">
      <w:pPr>
        <w:spacing w:before="160"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lastRenderedPageBreak/>
        <w:t xml:space="preserve">Подведение итогов торгов осуществляется на электронной площадке </w:t>
      </w:r>
      <w:r w:rsidR="005F1A68" w:rsidRPr="00AA66BC">
        <w:rPr>
          <w:rFonts w:ascii="Times New Roman" w:hAnsi="Times New Roman" w:cs="Times New Roman"/>
        </w:rPr>
        <w:t>«Электронные системы Поволжья» (</w:t>
      </w:r>
      <w:hyperlink r:id="rId16" w:history="1">
        <w:r w:rsidR="005F1A68" w:rsidRPr="00AA66BC">
          <w:rPr>
            <w:rStyle w:val="a4"/>
            <w:rFonts w:ascii="Times New Roman" w:hAnsi="Times New Roman" w:cs="Times New Roman"/>
          </w:rPr>
          <w:t>http://el-torg.com/</w:t>
        </w:r>
      </w:hyperlink>
      <w:r w:rsidR="005F1A68" w:rsidRPr="00AA66BC">
        <w:rPr>
          <w:rStyle w:val="a4"/>
          <w:rFonts w:ascii="Times New Roman" w:hAnsi="Times New Roman" w:cs="Times New Roman"/>
        </w:rPr>
        <w:t>)</w:t>
      </w:r>
      <w:r w:rsidR="005F1A68" w:rsidRPr="00AA66BC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Pr="00AA66BC">
        <w:rPr>
          <w:rFonts w:ascii="Times New Roman" w:hAnsi="Times New Roman" w:cs="Times New Roman"/>
        </w:rPr>
        <w:t xml:space="preserve">и оформляется протоколом о результатах </w:t>
      </w:r>
      <w:r w:rsidR="00D940B1">
        <w:rPr>
          <w:rFonts w:ascii="Times New Roman" w:hAnsi="Times New Roman" w:cs="Times New Roman"/>
        </w:rPr>
        <w:t xml:space="preserve">проведения </w:t>
      </w:r>
      <w:r w:rsidRPr="00AA66BC">
        <w:rPr>
          <w:rFonts w:ascii="Times New Roman" w:hAnsi="Times New Roman" w:cs="Times New Roman"/>
        </w:rPr>
        <w:t xml:space="preserve">торгов. Победителем торгов признается участник торгов, предложивший максимальную цену за имущество, являющееся предметом торгов. В случае, если </w:t>
      </w:r>
      <w:r w:rsidRPr="00AA66BC">
        <w:rPr>
          <w:rFonts w:ascii="Times New Roman" w:hAnsi="Times New Roman" w:cs="Times New Roman"/>
          <w:color w:val="000000"/>
        </w:rPr>
        <w:t>не были представлены заявки на участие в торгах</w:t>
      </w:r>
      <w:r w:rsidR="005F1A68" w:rsidRPr="00AA66BC">
        <w:rPr>
          <w:rFonts w:ascii="Times New Roman" w:hAnsi="Times New Roman" w:cs="Times New Roman"/>
          <w:color w:val="000000"/>
        </w:rPr>
        <w:t xml:space="preserve"> либо</w:t>
      </w:r>
      <w:r w:rsidRPr="00AA66BC">
        <w:rPr>
          <w:rFonts w:ascii="Times New Roman" w:hAnsi="Times New Roman" w:cs="Times New Roman"/>
        </w:rPr>
        <w:t xml:space="preserve"> к участию в торгах был допущен только один участник</w:t>
      </w:r>
      <w:r w:rsidR="005F1A68" w:rsidRPr="00AA66BC">
        <w:rPr>
          <w:rFonts w:ascii="Times New Roman" w:hAnsi="Times New Roman" w:cs="Times New Roman"/>
        </w:rPr>
        <w:t>,</w:t>
      </w:r>
      <w:r w:rsidRPr="00AA66BC">
        <w:rPr>
          <w:rFonts w:ascii="Times New Roman" w:hAnsi="Times New Roman" w:cs="Times New Roman"/>
        </w:rPr>
        <w:t xml:space="preserve"> </w:t>
      </w:r>
      <w:r w:rsidRPr="000E4C31">
        <w:rPr>
          <w:rFonts w:ascii="Times New Roman" w:hAnsi="Times New Roman" w:cs="Times New Roman"/>
        </w:rPr>
        <w:t>торги признаются несостоявшимися.</w:t>
      </w:r>
    </w:p>
    <w:p w14:paraId="1BF770EC" w14:textId="36FD3231" w:rsidR="0022103C" w:rsidRPr="00AA66BC" w:rsidRDefault="0022103C" w:rsidP="00AA66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E4C31">
        <w:rPr>
          <w:sz w:val="22"/>
          <w:szCs w:val="22"/>
        </w:rPr>
        <w:t xml:space="preserve">Ознакомление с необходимой информацией в отношении процедуры торгов, </w:t>
      </w:r>
      <w:r w:rsidR="00176681" w:rsidRPr="000E4C31">
        <w:rPr>
          <w:sz w:val="22"/>
          <w:szCs w:val="22"/>
        </w:rPr>
        <w:t>документами и сведениями о предмете торгов</w:t>
      </w:r>
      <w:r w:rsidR="0061243C" w:rsidRPr="000E4C31">
        <w:rPr>
          <w:sz w:val="22"/>
          <w:szCs w:val="22"/>
        </w:rPr>
        <w:t>,</w:t>
      </w:r>
      <w:r w:rsidR="00176681" w:rsidRPr="000E4C31">
        <w:rPr>
          <w:sz w:val="22"/>
          <w:szCs w:val="22"/>
        </w:rPr>
        <w:t xml:space="preserve"> </w:t>
      </w:r>
      <w:r w:rsidRPr="000E4C31">
        <w:rPr>
          <w:sz w:val="22"/>
          <w:szCs w:val="22"/>
        </w:rPr>
        <w:t xml:space="preserve">заключение соглашений о задатке осуществляется с даты объявления торгов на электронной площадке </w:t>
      </w:r>
      <w:r w:rsidR="005F1A68" w:rsidRPr="000E4C31">
        <w:rPr>
          <w:sz w:val="22"/>
          <w:szCs w:val="22"/>
        </w:rPr>
        <w:t>«Электронные системы</w:t>
      </w:r>
      <w:r w:rsidR="005F1A68" w:rsidRPr="00AA66BC">
        <w:rPr>
          <w:sz w:val="22"/>
          <w:szCs w:val="22"/>
        </w:rPr>
        <w:t xml:space="preserve"> Поволжья»</w:t>
      </w:r>
      <w:r w:rsidRPr="00AA66BC">
        <w:rPr>
          <w:sz w:val="22"/>
          <w:szCs w:val="22"/>
        </w:rPr>
        <w:t xml:space="preserve">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AA66BC">
          <w:rPr>
            <w:rStyle w:val="a4"/>
            <w:sz w:val="22"/>
            <w:szCs w:val="22"/>
          </w:rPr>
          <w:t>info@kort.ru</w:t>
        </w:r>
      </w:hyperlink>
      <w:r w:rsidRPr="00AA66BC">
        <w:rPr>
          <w:sz w:val="22"/>
          <w:szCs w:val="22"/>
        </w:rPr>
        <w:t xml:space="preserve"> (первичная информация об имуществе находится на сайте организатора торгов </w:t>
      </w:r>
      <w:hyperlink r:id="rId18" w:history="1">
        <w:r w:rsidRPr="00AA66BC">
          <w:rPr>
            <w:rStyle w:val="a4"/>
            <w:rFonts w:eastAsia="Calibri"/>
            <w:sz w:val="22"/>
            <w:szCs w:val="22"/>
          </w:rPr>
          <w:t>http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AA66BC">
          <w:rPr>
            <w:rStyle w:val="a4"/>
            <w:rFonts w:eastAsia="Calibri"/>
            <w:sz w:val="22"/>
            <w:szCs w:val="22"/>
          </w:rPr>
          <w:t>://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A66BC">
          <w:rPr>
            <w:rStyle w:val="a4"/>
            <w:rFonts w:eastAsia="Calibri"/>
            <w:sz w:val="22"/>
            <w:szCs w:val="22"/>
          </w:rPr>
          <w:t>.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AA66BC">
          <w:rPr>
            <w:rStyle w:val="a4"/>
            <w:rFonts w:eastAsia="Calibri"/>
            <w:sz w:val="22"/>
            <w:szCs w:val="22"/>
          </w:rPr>
          <w:t>.ru/</w:t>
        </w:r>
      </w:hyperlink>
      <w:r w:rsidRPr="00AA66BC">
        <w:rPr>
          <w:sz w:val="22"/>
          <w:szCs w:val="22"/>
        </w:rPr>
        <w:t xml:space="preserve">), ознакомление с предметом </w:t>
      </w:r>
      <w:r w:rsidRPr="000E4C31">
        <w:rPr>
          <w:sz w:val="22"/>
          <w:szCs w:val="22"/>
        </w:rPr>
        <w:t xml:space="preserve">торгов осуществляется по месту нахождения </w:t>
      </w:r>
      <w:r w:rsidRPr="000E4C31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0E4C31">
        <w:rPr>
          <w:sz w:val="22"/>
          <w:szCs w:val="22"/>
        </w:rPr>
        <w:t>торгов.</w:t>
      </w:r>
      <w:r w:rsidRPr="00AA66BC">
        <w:rPr>
          <w:sz w:val="22"/>
          <w:szCs w:val="22"/>
        </w:rPr>
        <w:t xml:space="preserve"> Ознакомление с проектами соглашения о задатке, договора купли-продажи недвижимого имущества осуществляется на электронной площадке </w:t>
      </w:r>
      <w:r w:rsidR="005F1A68" w:rsidRPr="00AA66BC">
        <w:rPr>
          <w:sz w:val="22"/>
          <w:szCs w:val="22"/>
        </w:rPr>
        <w:t>«Электронные системы Поволжья» (</w:t>
      </w:r>
      <w:hyperlink r:id="rId19" w:history="1">
        <w:r w:rsidR="005F1A68" w:rsidRPr="00AA66BC">
          <w:rPr>
            <w:rStyle w:val="a4"/>
            <w:sz w:val="22"/>
            <w:szCs w:val="22"/>
          </w:rPr>
          <w:t>http://el-torg.com/</w:t>
        </w:r>
      </w:hyperlink>
      <w:r w:rsidR="005F1A68" w:rsidRPr="00AA66BC">
        <w:rPr>
          <w:rStyle w:val="a4"/>
          <w:sz w:val="22"/>
          <w:szCs w:val="22"/>
        </w:rPr>
        <w:t>)</w:t>
      </w:r>
      <w:r w:rsidRPr="00AA66BC">
        <w:rPr>
          <w:sz w:val="22"/>
          <w:szCs w:val="22"/>
        </w:rPr>
        <w:t xml:space="preserve">. </w:t>
      </w:r>
    </w:p>
    <w:p w14:paraId="53F084CB" w14:textId="3FD559DB" w:rsidR="0022103C" w:rsidRPr="00AA66BC" w:rsidRDefault="0022103C" w:rsidP="00AA66BC">
      <w:pPr>
        <w:widowControl w:val="0"/>
        <w:tabs>
          <w:tab w:val="left" w:pos="10080"/>
        </w:tabs>
        <w:spacing w:before="16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A66BC">
        <w:rPr>
          <w:rFonts w:ascii="Times New Roman" w:hAnsi="Times New Roman" w:cs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 w:rsidR="00645346" w:rsidRPr="00AA66BC">
        <w:rPr>
          <w:rFonts w:ascii="Times New Roman" w:hAnsi="Times New Roman" w:cs="Times New Roman"/>
          <w:lang w:eastAsia="ru-RU"/>
        </w:rPr>
        <w:t>3</w:t>
      </w:r>
      <w:r w:rsidRPr="00AA66BC">
        <w:rPr>
          <w:rFonts w:ascii="Times New Roman" w:hAnsi="Times New Roman" w:cs="Times New Roman"/>
          <w:lang w:eastAsia="ru-RU"/>
        </w:rPr>
        <w:t xml:space="preserve"> </w:t>
      </w:r>
      <w:r w:rsidR="00645346" w:rsidRPr="00AA66BC">
        <w:rPr>
          <w:rFonts w:ascii="Times New Roman" w:hAnsi="Times New Roman" w:cs="Times New Roman"/>
          <w:lang w:eastAsia="ru-RU"/>
        </w:rPr>
        <w:t>(трех) рабочих</w:t>
      </w:r>
      <w:r w:rsidRPr="00AA66BC">
        <w:rPr>
          <w:rFonts w:ascii="Times New Roman" w:hAnsi="Times New Roman" w:cs="Times New Roman"/>
          <w:lang w:eastAsia="ru-RU"/>
        </w:rPr>
        <w:t xml:space="preserve"> дней с даты подписания протокола о результатах </w:t>
      </w:r>
      <w:r w:rsidR="000E4C31">
        <w:rPr>
          <w:rFonts w:ascii="Times New Roman" w:hAnsi="Times New Roman" w:cs="Times New Roman"/>
          <w:lang w:eastAsia="ru-RU"/>
        </w:rPr>
        <w:t xml:space="preserve">проведения </w:t>
      </w:r>
      <w:r w:rsidRPr="00AA66BC">
        <w:rPr>
          <w:rFonts w:ascii="Times New Roman" w:hAnsi="Times New Roman" w:cs="Times New Roman"/>
          <w:lang w:eastAsia="ru-RU"/>
        </w:rPr>
        <w:t>торгов.</w:t>
      </w:r>
    </w:p>
    <w:p w14:paraId="4D234007" w14:textId="4009D20F" w:rsidR="0022103C" w:rsidRPr="00AA66BC" w:rsidRDefault="0022103C" w:rsidP="00AA6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AA66BC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AA66BC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начальной цены продажи в течение </w:t>
      </w:r>
      <w:r w:rsidR="00645346" w:rsidRPr="00AA66BC">
        <w:rPr>
          <w:rFonts w:ascii="Times New Roman" w:hAnsi="Times New Roman" w:cs="Times New Roman"/>
        </w:rPr>
        <w:t>1</w:t>
      </w:r>
      <w:r w:rsidRPr="00AA66BC">
        <w:rPr>
          <w:rFonts w:ascii="Times New Roman" w:hAnsi="Times New Roman" w:cs="Times New Roman"/>
          <w:lang w:eastAsia="ru-RU"/>
        </w:rPr>
        <w:t xml:space="preserve">0 </w:t>
      </w:r>
      <w:r w:rsidR="00645346" w:rsidRPr="00AA66BC">
        <w:rPr>
          <w:rFonts w:ascii="Times New Roman" w:hAnsi="Times New Roman" w:cs="Times New Roman"/>
          <w:lang w:eastAsia="ru-RU"/>
        </w:rPr>
        <w:t>(десяти) рабочих</w:t>
      </w:r>
      <w:r w:rsidRPr="00AA66BC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049885E5" w14:textId="14A85DED" w:rsidR="00E76B6B" w:rsidRPr="00E943DC" w:rsidRDefault="0022103C" w:rsidP="00E943DC">
      <w:pPr>
        <w:autoSpaceDE w:val="0"/>
        <w:autoSpaceDN w:val="0"/>
        <w:adjustRightInd w:val="0"/>
        <w:spacing w:before="14"/>
        <w:ind w:firstLine="709"/>
        <w:jc w:val="both"/>
        <w:rPr>
          <w:rFonts w:ascii="Times New Roman" w:hAnsi="Times New Roman" w:cs="Times New Roman"/>
          <w:color w:val="000000"/>
        </w:rPr>
      </w:pPr>
      <w:r w:rsidRPr="00E943DC">
        <w:rPr>
          <w:rFonts w:ascii="Times New Roman" w:eastAsia="Times New Roman" w:hAnsi="Times New Roman" w:cs="Times New Roman"/>
        </w:rPr>
        <w:t xml:space="preserve">Оплата цены продажи </w:t>
      </w:r>
      <w:r w:rsidRPr="00E943DC">
        <w:rPr>
          <w:rFonts w:ascii="Times New Roman" w:hAnsi="Times New Roman" w:cs="Times New Roman"/>
        </w:rPr>
        <w:t>недвижимого имущества</w:t>
      </w:r>
      <w:r w:rsidRPr="00E943DC">
        <w:rPr>
          <w:rFonts w:ascii="Times New Roman" w:eastAsia="Times New Roman" w:hAnsi="Times New Roman" w:cs="Times New Roman"/>
        </w:rPr>
        <w:t>, определенная в ходе торгов (за вычетом ранее внесенного задатка), производится победителем/</w:t>
      </w:r>
      <w:r w:rsidR="009B5C99" w:rsidRPr="00E943DC">
        <w:rPr>
          <w:rFonts w:ascii="Times New Roman" w:eastAsia="Times New Roman" w:hAnsi="Times New Roman" w:cs="Times New Roman"/>
        </w:rPr>
        <w:t>е</w:t>
      </w:r>
      <w:r w:rsidRPr="00E943DC">
        <w:rPr>
          <w:rFonts w:ascii="Times New Roman" w:eastAsia="Times New Roman" w:hAnsi="Times New Roman" w:cs="Times New Roman"/>
        </w:rPr>
        <w:t xml:space="preserve">динственным участником торгов </w:t>
      </w:r>
      <w:r w:rsidRPr="00E943DC">
        <w:rPr>
          <w:rFonts w:ascii="Times New Roman" w:hAnsi="Times New Roman" w:cs="Times New Roman"/>
        </w:rPr>
        <w:t xml:space="preserve">в течение </w:t>
      </w:r>
      <w:r w:rsidR="00645346" w:rsidRPr="00E943DC">
        <w:rPr>
          <w:rFonts w:ascii="Times New Roman" w:hAnsi="Times New Roman" w:cs="Times New Roman"/>
        </w:rPr>
        <w:t>3</w:t>
      </w:r>
      <w:r w:rsidRPr="00E943DC">
        <w:rPr>
          <w:rFonts w:ascii="Times New Roman" w:hAnsi="Times New Roman" w:cs="Times New Roman"/>
        </w:rPr>
        <w:t xml:space="preserve"> (</w:t>
      </w:r>
      <w:r w:rsidR="00645346" w:rsidRPr="00E943DC">
        <w:rPr>
          <w:rFonts w:ascii="Times New Roman" w:hAnsi="Times New Roman" w:cs="Times New Roman"/>
        </w:rPr>
        <w:t>трех</w:t>
      </w:r>
      <w:r w:rsidRPr="00E943DC">
        <w:rPr>
          <w:rFonts w:ascii="Times New Roman" w:hAnsi="Times New Roman" w:cs="Times New Roman"/>
        </w:rPr>
        <w:t xml:space="preserve">) </w:t>
      </w:r>
      <w:r w:rsidR="00645346" w:rsidRPr="00E943DC">
        <w:rPr>
          <w:rFonts w:ascii="Times New Roman" w:hAnsi="Times New Roman" w:cs="Times New Roman"/>
        </w:rPr>
        <w:t>рабочих</w:t>
      </w:r>
      <w:r w:rsidRPr="00E943DC">
        <w:rPr>
          <w:rFonts w:ascii="Times New Roman" w:hAnsi="Times New Roman" w:cs="Times New Roman"/>
        </w:rPr>
        <w:t xml:space="preserve"> дней с даты подписания договора купли-продажи недвижимого имущества</w:t>
      </w:r>
      <w:r w:rsidRPr="00E943DC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</w:t>
      </w:r>
      <w:r w:rsidRPr="00231D4D">
        <w:rPr>
          <w:rFonts w:ascii="Times New Roman" w:eastAsia="Times New Roman" w:hAnsi="Times New Roman" w:cs="Times New Roman"/>
        </w:rPr>
        <w:t xml:space="preserve">: </w:t>
      </w:r>
      <w:r w:rsidR="00E943DC" w:rsidRPr="00231D4D">
        <w:rPr>
          <w:rFonts w:ascii="Times New Roman" w:eastAsia="Times New Roman" w:hAnsi="Times New Roman" w:cs="Times New Roman"/>
        </w:rPr>
        <w:t xml:space="preserve">Получатель </w:t>
      </w:r>
      <w:r w:rsidR="00E943DC" w:rsidRPr="00231D4D">
        <w:rPr>
          <w:rFonts w:ascii="Times New Roman" w:hAnsi="Times New Roman" w:cs="Times New Roman"/>
          <w:color w:val="000000"/>
        </w:rPr>
        <w:t xml:space="preserve">Среднерусский банк ПАО Сбербанк, ИНН 7707083893, КПП 773643002, </w:t>
      </w:r>
      <w:proofErr w:type="spellStart"/>
      <w:r w:rsidR="00E76B6B" w:rsidRPr="00231D4D">
        <w:rPr>
          <w:rFonts w:ascii="Times New Roman" w:hAnsi="Times New Roman" w:cs="Times New Roman"/>
          <w:color w:val="000000"/>
        </w:rPr>
        <w:t>корр</w:t>
      </w:r>
      <w:proofErr w:type="spellEnd"/>
      <w:r w:rsidR="00E76B6B" w:rsidRPr="00231D4D">
        <w:rPr>
          <w:rFonts w:ascii="Times New Roman" w:hAnsi="Times New Roman" w:cs="Times New Roman"/>
          <w:color w:val="000000"/>
        </w:rPr>
        <w:t>/счет 30101810400000000225 в Главном управлении Центрального банка Российской Федерации по Центральному федеральному округу г. Москва (ГУ Банка России по ЦФО)</w:t>
      </w:r>
      <w:r w:rsidR="00E943DC" w:rsidRPr="00231D4D">
        <w:rPr>
          <w:rFonts w:ascii="Times New Roman" w:hAnsi="Times New Roman" w:cs="Times New Roman"/>
          <w:color w:val="000000"/>
        </w:rPr>
        <w:t>,</w:t>
      </w:r>
      <w:r w:rsidR="00E76B6B" w:rsidRPr="00231D4D">
        <w:rPr>
          <w:rFonts w:ascii="Times New Roman" w:hAnsi="Times New Roman" w:cs="Times New Roman"/>
          <w:color w:val="000000"/>
        </w:rPr>
        <w:t xml:space="preserve"> р/с №60311810540000200000, БИК 044525225.</w:t>
      </w:r>
    </w:p>
    <w:p w14:paraId="5C5C360A" w14:textId="6A554FF8" w:rsidR="0022103C" w:rsidRPr="00AA66BC" w:rsidRDefault="0022103C" w:rsidP="00E76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 </w:t>
      </w:r>
    </w:p>
    <w:sectPr w:rsidR="0022103C" w:rsidRPr="00AA66BC" w:rsidSect="004D10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79BA" w14:textId="77777777" w:rsidR="0009635C" w:rsidRDefault="0009635C" w:rsidP="00AE7ED2">
      <w:pPr>
        <w:spacing w:after="0" w:line="240" w:lineRule="auto"/>
      </w:pPr>
      <w:r>
        <w:separator/>
      </w:r>
    </w:p>
  </w:endnote>
  <w:endnote w:type="continuationSeparator" w:id="0">
    <w:p w14:paraId="2EE9984F" w14:textId="77777777" w:rsidR="0009635C" w:rsidRDefault="0009635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14B" w14:textId="77777777" w:rsidR="007D2011" w:rsidRDefault="007D20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359" w14:textId="78312551" w:rsidR="00AE7ED2" w:rsidRDefault="00890A64">
    <w:pPr>
      <w:pStyle w:val="af"/>
    </w:pPr>
    <w:r>
      <w:rPr>
        <w:noProof/>
        <w:lang w:eastAsia="ru-RU"/>
      </w:rPr>
      <w:drawing>
        <wp:inline distT="0" distB="0" distL="0" distR="0" wp14:anchorId="10718126" wp14:editId="235B7096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5F2" w14:textId="77777777" w:rsidR="007D2011" w:rsidRDefault="007D20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39C9" w14:textId="77777777" w:rsidR="0009635C" w:rsidRDefault="0009635C" w:rsidP="00AE7ED2">
      <w:pPr>
        <w:spacing w:after="0" w:line="240" w:lineRule="auto"/>
      </w:pPr>
      <w:r>
        <w:separator/>
      </w:r>
    </w:p>
  </w:footnote>
  <w:footnote w:type="continuationSeparator" w:id="0">
    <w:p w14:paraId="397ABFBC" w14:textId="77777777" w:rsidR="0009635C" w:rsidRDefault="0009635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BF32" w14:textId="77777777" w:rsidR="007D2011" w:rsidRDefault="007D201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598" w14:textId="77777777" w:rsidR="007D2011" w:rsidRDefault="007D201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97B" w14:textId="77777777" w:rsidR="007D2011" w:rsidRDefault="007D20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289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2318A"/>
    <w:rsid w:val="00055C7D"/>
    <w:rsid w:val="000577B5"/>
    <w:rsid w:val="00087655"/>
    <w:rsid w:val="0009489F"/>
    <w:rsid w:val="0009635C"/>
    <w:rsid w:val="000B7C6A"/>
    <w:rsid w:val="000D4B0A"/>
    <w:rsid w:val="000E4C31"/>
    <w:rsid w:val="001224AF"/>
    <w:rsid w:val="00176681"/>
    <w:rsid w:val="001A54F4"/>
    <w:rsid w:val="001C3C2C"/>
    <w:rsid w:val="001C7644"/>
    <w:rsid w:val="001D27E1"/>
    <w:rsid w:val="002138B8"/>
    <w:rsid w:val="0022103C"/>
    <w:rsid w:val="00231D4D"/>
    <w:rsid w:val="00241AF1"/>
    <w:rsid w:val="00300260"/>
    <w:rsid w:val="00302168"/>
    <w:rsid w:val="00330A4A"/>
    <w:rsid w:val="0034528E"/>
    <w:rsid w:val="003B1C9D"/>
    <w:rsid w:val="003D0EB3"/>
    <w:rsid w:val="003E1DD4"/>
    <w:rsid w:val="003E6E63"/>
    <w:rsid w:val="003F66E3"/>
    <w:rsid w:val="004A4F52"/>
    <w:rsid w:val="004D10B9"/>
    <w:rsid w:val="004D2507"/>
    <w:rsid w:val="00520A7B"/>
    <w:rsid w:val="00531F86"/>
    <w:rsid w:val="005365EE"/>
    <w:rsid w:val="00547B2E"/>
    <w:rsid w:val="0055228D"/>
    <w:rsid w:val="005F1A68"/>
    <w:rsid w:val="0060126D"/>
    <w:rsid w:val="0061243C"/>
    <w:rsid w:val="00645346"/>
    <w:rsid w:val="00665959"/>
    <w:rsid w:val="006B16D8"/>
    <w:rsid w:val="007D2011"/>
    <w:rsid w:val="007D7B55"/>
    <w:rsid w:val="0082232B"/>
    <w:rsid w:val="0084434A"/>
    <w:rsid w:val="0086086A"/>
    <w:rsid w:val="00890A64"/>
    <w:rsid w:val="008A1A34"/>
    <w:rsid w:val="008B058D"/>
    <w:rsid w:val="008B2ED4"/>
    <w:rsid w:val="008C6A44"/>
    <w:rsid w:val="008D1F56"/>
    <w:rsid w:val="00927491"/>
    <w:rsid w:val="00927795"/>
    <w:rsid w:val="009351C4"/>
    <w:rsid w:val="00983121"/>
    <w:rsid w:val="00997F25"/>
    <w:rsid w:val="009A0F24"/>
    <w:rsid w:val="009A6D31"/>
    <w:rsid w:val="009B5C99"/>
    <w:rsid w:val="009D3884"/>
    <w:rsid w:val="00A723A4"/>
    <w:rsid w:val="00AA66BC"/>
    <w:rsid w:val="00AC7413"/>
    <w:rsid w:val="00AE23FD"/>
    <w:rsid w:val="00AE7ED2"/>
    <w:rsid w:val="00AF1D11"/>
    <w:rsid w:val="00AF4998"/>
    <w:rsid w:val="00B13E81"/>
    <w:rsid w:val="00B655BF"/>
    <w:rsid w:val="00C254A2"/>
    <w:rsid w:val="00C40784"/>
    <w:rsid w:val="00CA0033"/>
    <w:rsid w:val="00CB058E"/>
    <w:rsid w:val="00CE05C6"/>
    <w:rsid w:val="00D428A4"/>
    <w:rsid w:val="00D940B1"/>
    <w:rsid w:val="00DC190C"/>
    <w:rsid w:val="00DC6897"/>
    <w:rsid w:val="00DD1C15"/>
    <w:rsid w:val="00DF12AC"/>
    <w:rsid w:val="00E45848"/>
    <w:rsid w:val="00E7545E"/>
    <w:rsid w:val="00E76B6B"/>
    <w:rsid w:val="00E943DC"/>
    <w:rsid w:val="00EA30FB"/>
    <w:rsid w:val="00ED0D0B"/>
    <w:rsid w:val="00EE1C1A"/>
    <w:rsid w:val="00EF543C"/>
    <w:rsid w:val="00F00F5D"/>
    <w:rsid w:val="00F0346B"/>
    <w:rsid w:val="00F0517C"/>
    <w:rsid w:val="00F22557"/>
    <w:rsid w:val="00F44CBE"/>
    <w:rsid w:val="00F5436B"/>
    <w:rsid w:val="00F943DB"/>
    <w:rsid w:val="00FD4535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CA3FBC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character" w:customStyle="1" w:styleId="FontStyle23">
    <w:name w:val="Font Style23"/>
    <w:basedOn w:val="a0"/>
    <w:uiPriority w:val="99"/>
    <w:rsid w:val="0082232B"/>
    <w:rPr>
      <w:rFonts w:ascii="Times New Roman" w:hAnsi="Times New Roman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55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228D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Constantia" w:eastAsiaTheme="minorEastAsia" w:hAnsi="Constantia" w:cs="Times New Roman"/>
      <w:sz w:val="24"/>
      <w:szCs w:val="24"/>
      <w:lang w:eastAsia="ru-RU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E943DC"/>
    <w:pPr>
      <w:spacing w:after="160"/>
    </w:pPr>
    <w:rPr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E94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hyperlink" Target="http://el-torg.com/" TargetMode="External"/><Relationship Id="rId18" Type="http://schemas.openxmlformats.org/officeDocument/2006/relationships/hyperlink" Target="http://ko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el-torg.com/" TargetMode="Externa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l-torg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-torg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l-torg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el-tor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B838ECA5AF103BDF014F46C145AB7008-38FBF36EB5D3679C63E521092F4EF0F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4429</Words>
  <Characters>32357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13</cp:revision>
  <cp:lastPrinted>2021-11-12T16:51:00Z</cp:lastPrinted>
  <dcterms:created xsi:type="dcterms:W3CDTF">2021-11-12T17:06:00Z</dcterms:created>
  <dcterms:modified xsi:type="dcterms:W3CDTF">2022-06-17T15:34:00Z</dcterms:modified>
</cp:coreProperties>
</file>